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32" w:rsidRPr="00C37229" w:rsidRDefault="004B4932" w:rsidP="004B4932">
      <w:pPr>
        <w:pStyle w:val="Heading1"/>
        <w:spacing w:before="37" w:line="276" w:lineRule="auto"/>
        <w:ind w:right="110"/>
        <w:rPr>
          <w:sz w:val="24"/>
          <w:szCs w:val="24"/>
          <w:lang w:val="ru-RU"/>
        </w:rPr>
      </w:pPr>
      <w:r w:rsidRPr="00C37229">
        <w:rPr>
          <w:sz w:val="24"/>
          <w:szCs w:val="24"/>
          <w:lang w:val="ru-RU"/>
        </w:rPr>
        <w:t>Основные направления воспитательной работы в колледже</w:t>
      </w:r>
    </w:p>
    <w:p w:rsidR="004B4932" w:rsidRPr="00C37229" w:rsidRDefault="004B4932" w:rsidP="004B4932">
      <w:pPr>
        <w:pStyle w:val="a3"/>
        <w:spacing w:before="6" w:line="276" w:lineRule="auto"/>
        <w:ind w:left="0" w:firstLine="0"/>
        <w:jc w:val="left"/>
        <w:rPr>
          <w:b/>
          <w:sz w:val="24"/>
          <w:szCs w:val="24"/>
          <w:lang w:val="ru-RU"/>
        </w:rPr>
      </w:pPr>
    </w:p>
    <w:p w:rsidR="004B4932" w:rsidRPr="00C37229" w:rsidRDefault="004B4932" w:rsidP="004B4932">
      <w:pPr>
        <w:pStyle w:val="a3"/>
        <w:spacing w:line="276" w:lineRule="auto"/>
        <w:ind w:right="110" w:firstLine="707"/>
        <w:rPr>
          <w:sz w:val="24"/>
          <w:szCs w:val="24"/>
          <w:lang w:val="ru-RU"/>
        </w:rPr>
      </w:pPr>
      <w:r w:rsidRPr="00C37229">
        <w:rPr>
          <w:sz w:val="24"/>
          <w:szCs w:val="24"/>
          <w:lang w:val="ru-RU"/>
        </w:rPr>
        <w:t>Цель, задачи и принципы воспитания находят свою практическую реализацию в содержании основных направлений воспитательной деятельности колледжа:</w:t>
      </w:r>
    </w:p>
    <w:p w:rsidR="004B4932" w:rsidRPr="00C37229" w:rsidRDefault="004B4932" w:rsidP="004B4932">
      <w:pPr>
        <w:pStyle w:val="Heading2"/>
        <w:numPr>
          <w:ilvl w:val="0"/>
          <w:numId w:val="13"/>
        </w:numPr>
        <w:tabs>
          <w:tab w:val="left" w:pos="1378"/>
          <w:tab w:val="left" w:pos="1379"/>
        </w:tabs>
        <w:spacing w:before="126" w:line="276" w:lineRule="auto"/>
        <w:ind w:left="1378" w:hanging="569"/>
        <w:rPr>
          <w:sz w:val="24"/>
          <w:szCs w:val="24"/>
        </w:rPr>
      </w:pPr>
      <w:proofErr w:type="spellStart"/>
      <w:r w:rsidRPr="00C37229">
        <w:rPr>
          <w:sz w:val="24"/>
          <w:szCs w:val="24"/>
        </w:rPr>
        <w:t>Духовно-нравственное</w:t>
      </w:r>
      <w:proofErr w:type="spellEnd"/>
      <w:r w:rsidRPr="00C37229">
        <w:rPr>
          <w:spacing w:val="-17"/>
          <w:sz w:val="24"/>
          <w:szCs w:val="24"/>
        </w:rPr>
        <w:t xml:space="preserve"> </w:t>
      </w:r>
      <w:proofErr w:type="spellStart"/>
      <w:r w:rsidRPr="00C37229">
        <w:rPr>
          <w:sz w:val="24"/>
          <w:szCs w:val="24"/>
        </w:rPr>
        <w:t>воспитание</w:t>
      </w:r>
      <w:proofErr w:type="spellEnd"/>
    </w:p>
    <w:p w:rsidR="004B4932" w:rsidRPr="00C37229" w:rsidRDefault="004B4932" w:rsidP="004B4932">
      <w:pPr>
        <w:pStyle w:val="a3"/>
        <w:spacing w:before="53" w:line="276" w:lineRule="auto"/>
        <w:ind w:right="109"/>
        <w:rPr>
          <w:sz w:val="24"/>
          <w:szCs w:val="24"/>
          <w:lang w:val="ru-RU"/>
        </w:rPr>
      </w:pPr>
      <w:r w:rsidRPr="00C37229">
        <w:rPr>
          <w:sz w:val="24"/>
          <w:szCs w:val="24"/>
          <w:lang w:val="ru-RU"/>
        </w:rPr>
        <w:t xml:space="preserve">Повышение качества образования является одной из актуальных задач педагогической науки и практики. Качество образования складывается из качества обучения и качества воспитания. Обучение по  профессиональным </w:t>
      </w:r>
      <w:hyperlink r:id="rId5">
        <w:r w:rsidRPr="00C37229">
          <w:rPr>
            <w:sz w:val="24"/>
            <w:szCs w:val="24"/>
            <w:lang w:val="ru-RU"/>
          </w:rPr>
          <w:t>образовательным программам</w:t>
        </w:r>
      </w:hyperlink>
      <w:r w:rsidRPr="00C37229">
        <w:rPr>
          <w:sz w:val="24"/>
          <w:szCs w:val="24"/>
          <w:lang w:val="ru-RU"/>
        </w:rPr>
        <w:t xml:space="preserve">, участие в научно-исследовательской и </w:t>
      </w:r>
      <w:proofErr w:type="spellStart"/>
      <w:proofErr w:type="gramStart"/>
      <w:r w:rsidRPr="00C37229">
        <w:rPr>
          <w:sz w:val="24"/>
          <w:szCs w:val="24"/>
          <w:lang w:val="ru-RU"/>
        </w:rPr>
        <w:t>творческо</w:t>
      </w:r>
      <w:proofErr w:type="spellEnd"/>
      <w:r w:rsidRPr="00C37229">
        <w:rPr>
          <w:sz w:val="24"/>
          <w:szCs w:val="24"/>
          <w:lang w:val="ru-RU"/>
        </w:rPr>
        <w:t>- исполнительской</w:t>
      </w:r>
      <w:proofErr w:type="gramEnd"/>
      <w:r w:rsidRPr="00C37229">
        <w:rPr>
          <w:sz w:val="24"/>
          <w:szCs w:val="24"/>
          <w:lang w:val="ru-RU"/>
        </w:rPr>
        <w:t xml:space="preserve"> деятельности колледжа тесно связано с формированием духовно- нравственных  начал</w:t>
      </w:r>
      <w:r w:rsidRPr="00C37229">
        <w:rPr>
          <w:spacing w:val="54"/>
          <w:sz w:val="24"/>
          <w:szCs w:val="24"/>
          <w:lang w:val="ru-RU"/>
        </w:rPr>
        <w:t xml:space="preserve"> </w:t>
      </w:r>
      <w:r w:rsidRPr="00C37229">
        <w:rPr>
          <w:sz w:val="24"/>
          <w:szCs w:val="24"/>
          <w:lang w:val="ru-RU"/>
        </w:rPr>
        <w:t>личности.</w:t>
      </w:r>
    </w:p>
    <w:p w:rsidR="004B4932" w:rsidRPr="00C37229" w:rsidRDefault="004B4932" w:rsidP="004B4932">
      <w:pPr>
        <w:pStyle w:val="a3"/>
        <w:spacing w:before="1" w:line="276" w:lineRule="auto"/>
        <w:ind w:right="107" w:firstLine="707"/>
        <w:rPr>
          <w:sz w:val="24"/>
          <w:szCs w:val="24"/>
          <w:lang w:val="ru-RU"/>
        </w:rPr>
      </w:pPr>
      <w:r w:rsidRPr="00C37229">
        <w:rPr>
          <w:sz w:val="24"/>
          <w:szCs w:val="24"/>
          <w:lang w:val="ru-RU"/>
        </w:rPr>
        <w:t>Педагогическая деятельность в Дюртюлинском многопрофильном колледже направлена на создание социально-активной личности будущего специалиста, на обеспечение условий для проявления и развития духовных, нравственных,  эстетических  устремлений</w:t>
      </w:r>
      <w:r w:rsidRPr="00C37229">
        <w:rPr>
          <w:spacing w:val="50"/>
          <w:sz w:val="24"/>
          <w:szCs w:val="24"/>
          <w:lang w:val="ru-RU"/>
        </w:rPr>
        <w:t xml:space="preserve"> </w:t>
      </w:r>
      <w:r w:rsidRPr="00C37229">
        <w:rPr>
          <w:sz w:val="24"/>
          <w:szCs w:val="24"/>
          <w:lang w:val="ru-RU"/>
        </w:rPr>
        <w:t>студентов.</w:t>
      </w:r>
    </w:p>
    <w:p w:rsidR="004B4932" w:rsidRPr="00C37229" w:rsidRDefault="004B4932" w:rsidP="004B4932">
      <w:pPr>
        <w:pStyle w:val="a3"/>
        <w:spacing w:line="276" w:lineRule="auto"/>
        <w:ind w:right="106"/>
        <w:rPr>
          <w:sz w:val="24"/>
          <w:szCs w:val="24"/>
          <w:lang w:val="ru-RU"/>
        </w:rPr>
      </w:pPr>
      <w:r w:rsidRPr="00C37229">
        <w:rPr>
          <w:sz w:val="24"/>
          <w:szCs w:val="24"/>
          <w:lang w:val="ru-RU"/>
        </w:rPr>
        <w:t>Целью духовно-нравственного воспитания является: формирование у каждого студента  способности  воспринимать  прекрасное  в  действительности.</w:t>
      </w:r>
    </w:p>
    <w:p w:rsidR="004B4932" w:rsidRPr="00C37229" w:rsidRDefault="004B4932" w:rsidP="004B4932">
      <w:pPr>
        <w:pStyle w:val="Heading2"/>
        <w:spacing w:before="6" w:line="276" w:lineRule="auto"/>
        <w:ind w:left="809" w:right="110"/>
        <w:rPr>
          <w:sz w:val="24"/>
          <w:szCs w:val="24"/>
        </w:rPr>
      </w:pPr>
      <w:r w:rsidRPr="00C37229">
        <w:rPr>
          <w:sz w:val="24"/>
          <w:szCs w:val="24"/>
          <w:lang w:val="ru-RU"/>
        </w:rPr>
        <w:t>Задачи</w:t>
      </w:r>
      <w:r w:rsidRPr="00C37229">
        <w:rPr>
          <w:sz w:val="24"/>
          <w:szCs w:val="24"/>
        </w:rPr>
        <w:t>:</w:t>
      </w:r>
    </w:p>
    <w:p w:rsidR="004B4932" w:rsidRPr="00C37229" w:rsidRDefault="004B4932" w:rsidP="004B4932">
      <w:pPr>
        <w:pStyle w:val="a5"/>
        <w:numPr>
          <w:ilvl w:val="0"/>
          <w:numId w:val="12"/>
        </w:numPr>
        <w:tabs>
          <w:tab w:val="left" w:pos="1069"/>
        </w:tabs>
        <w:spacing w:line="276" w:lineRule="auto"/>
        <w:ind w:firstLine="708"/>
        <w:rPr>
          <w:sz w:val="24"/>
          <w:szCs w:val="24"/>
          <w:lang w:val="ru-RU"/>
        </w:rPr>
      </w:pPr>
      <w:r w:rsidRPr="00C37229">
        <w:rPr>
          <w:sz w:val="24"/>
          <w:szCs w:val="24"/>
          <w:lang w:val="ru-RU"/>
        </w:rPr>
        <w:t>Развитие  эстетических  чувств,  суждений  и</w:t>
      </w:r>
      <w:r w:rsidRPr="00C37229">
        <w:rPr>
          <w:spacing w:val="48"/>
          <w:sz w:val="24"/>
          <w:szCs w:val="24"/>
          <w:lang w:val="ru-RU"/>
        </w:rPr>
        <w:t xml:space="preserve"> </w:t>
      </w:r>
      <w:r w:rsidRPr="00C37229">
        <w:rPr>
          <w:sz w:val="24"/>
          <w:szCs w:val="24"/>
          <w:lang w:val="ru-RU"/>
        </w:rPr>
        <w:t>вкусов;</w:t>
      </w:r>
    </w:p>
    <w:p w:rsidR="004B4932" w:rsidRPr="00C37229" w:rsidRDefault="004B4932" w:rsidP="004B4932">
      <w:pPr>
        <w:pStyle w:val="a5"/>
        <w:numPr>
          <w:ilvl w:val="0"/>
          <w:numId w:val="12"/>
        </w:numPr>
        <w:tabs>
          <w:tab w:val="left" w:pos="1079"/>
        </w:tabs>
        <w:spacing w:line="276" w:lineRule="auto"/>
        <w:ind w:right="110" w:firstLine="708"/>
        <w:jc w:val="both"/>
        <w:rPr>
          <w:sz w:val="24"/>
          <w:szCs w:val="24"/>
          <w:lang w:val="ru-RU"/>
        </w:rPr>
      </w:pPr>
      <w:r w:rsidRPr="00C37229">
        <w:rPr>
          <w:sz w:val="24"/>
          <w:szCs w:val="24"/>
          <w:lang w:val="ru-RU"/>
        </w:rPr>
        <w:t>Формирование умения и потребности участвовать в создании прекрасного в  художественном</w:t>
      </w:r>
      <w:r w:rsidRPr="00C37229">
        <w:rPr>
          <w:spacing w:val="55"/>
          <w:sz w:val="24"/>
          <w:szCs w:val="24"/>
          <w:lang w:val="ru-RU"/>
        </w:rPr>
        <w:t xml:space="preserve"> </w:t>
      </w:r>
      <w:r w:rsidRPr="00C37229">
        <w:rPr>
          <w:sz w:val="24"/>
          <w:szCs w:val="24"/>
          <w:lang w:val="ru-RU"/>
        </w:rPr>
        <w:t>творчестве;</w:t>
      </w:r>
    </w:p>
    <w:p w:rsidR="004B4932" w:rsidRPr="00C37229" w:rsidRDefault="004B4932" w:rsidP="004B4932">
      <w:pPr>
        <w:pStyle w:val="a5"/>
        <w:numPr>
          <w:ilvl w:val="0"/>
          <w:numId w:val="12"/>
        </w:numPr>
        <w:tabs>
          <w:tab w:val="left" w:pos="1069"/>
        </w:tabs>
        <w:spacing w:line="276" w:lineRule="auto"/>
        <w:ind w:left="1068" w:hanging="259"/>
        <w:rPr>
          <w:sz w:val="24"/>
          <w:szCs w:val="24"/>
        </w:rPr>
      </w:pPr>
      <w:r w:rsidRPr="00C37229">
        <w:rPr>
          <w:sz w:val="24"/>
          <w:szCs w:val="24"/>
          <w:lang w:val="ru-RU"/>
        </w:rPr>
        <w:t>Развитие</w:t>
      </w:r>
      <w:r w:rsidRPr="00C37229">
        <w:rPr>
          <w:sz w:val="24"/>
          <w:szCs w:val="24"/>
        </w:rPr>
        <w:t xml:space="preserve">  </w:t>
      </w:r>
      <w:r w:rsidRPr="00C37229">
        <w:rPr>
          <w:sz w:val="24"/>
          <w:szCs w:val="24"/>
          <w:lang w:val="ru-RU"/>
        </w:rPr>
        <w:t>творческих</w:t>
      </w:r>
      <w:r w:rsidRPr="00C37229">
        <w:rPr>
          <w:sz w:val="24"/>
          <w:szCs w:val="24"/>
        </w:rPr>
        <w:t xml:space="preserve">  </w:t>
      </w:r>
      <w:r w:rsidRPr="00C37229">
        <w:rPr>
          <w:sz w:val="24"/>
          <w:szCs w:val="24"/>
          <w:lang w:val="ru-RU"/>
        </w:rPr>
        <w:t>способностей</w:t>
      </w:r>
      <w:r w:rsidRPr="00C37229">
        <w:rPr>
          <w:spacing w:val="51"/>
          <w:sz w:val="24"/>
          <w:szCs w:val="24"/>
        </w:rPr>
        <w:t xml:space="preserve"> </w:t>
      </w:r>
      <w:r w:rsidRPr="00C37229">
        <w:rPr>
          <w:sz w:val="24"/>
          <w:szCs w:val="24"/>
          <w:lang w:val="ru-RU"/>
        </w:rPr>
        <w:t>личности</w:t>
      </w:r>
      <w:r w:rsidRPr="00C37229">
        <w:rPr>
          <w:sz w:val="24"/>
          <w:szCs w:val="24"/>
        </w:rPr>
        <w:t>.</w:t>
      </w:r>
      <w:r w:rsidRPr="00C37229">
        <w:rPr>
          <w:sz w:val="24"/>
          <w:szCs w:val="24"/>
          <w:lang w:val="ru-RU"/>
        </w:rPr>
        <w:t>+-</w:t>
      </w:r>
      <w:r w:rsidRPr="00C37229">
        <w:rPr>
          <w:sz w:val="24"/>
          <w:szCs w:val="24"/>
          <w:lang w:val="ru-RU"/>
        </w:rPr>
        <w:tab/>
      </w:r>
    </w:p>
    <w:p w:rsidR="004B4932" w:rsidRPr="00C37229" w:rsidRDefault="004B4932" w:rsidP="004B4932">
      <w:pPr>
        <w:pStyle w:val="a3"/>
        <w:spacing w:before="1" w:line="276" w:lineRule="auto"/>
        <w:ind w:right="109" w:firstLine="707"/>
        <w:rPr>
          <w:sz w:val="24"/>
          <w:szCs w:val="24"/>
          <w:lang w:val="ru-RU"/>
        </w:rPr>
      </w:pPr>
      <w:r w:rsidRPr="00C37229">
        <w:rPr>
          <w:sz w:val="24"/>
          <w:szCs w:val="24"/>
          <w:lang w:val="ru-RU"/>
        </w:rPr>
        <w:t xml:space="preserve">В системе среднего </w:t>
      </w:r>
      <w:hyperlink r:id="rId6">
        <w:r w:rsidRPr="00C37229">
          <w:rPr>
            <w:sz w:val="24"/>
            <w:szCs w:val="24"/>
            <w:lang w:val="ru-RU"/>
          </w:rPr>
          <w:t>профессионального образования</w:t>
        </w:r>
      </w:hyperlink>
      <w:r w:rsidRPr="00C37229">
        <w:rPr>
          <w:sz w:val="24"/>
          <w:szCs w:val="24"/>
          <w:lang w:val="ru-RU"/>
        </w:rPr>
        <w:t xml:space="preserve"> предусмотрен целый блок гуманитарных и социально-экономических дисциплин, который обеспечивает достаточно высокий уровень, общекультурного и эстетического  развития студентов,  содержит  мощный  воспитательный</w:t>
      </w:r>
      <w:r w:rsidRPr="00C37229">
        <w:rPr>
          <w:spacing w:val="50"/>
          <w:sz w:val="24"/>
          <w:szCs w:val="24"/>
          <w:lang w:val="ru-RU"/>
        </w:rPr>
        <w:t xml:space="preserve"> </w:t>
      </w:r>
      <w:r w:rsidRPr="00C37229">
        <w:rPr>
          <w:sz w:val="24"/>
          <w:szCs w:val="24"/>
          <w:lang w:val="ru-RU"/>
        </w:rPr>
        <w:t>заряд.</w:t>
      </w:r>
    </w:p>
    <w:p w:rsidR="004B4932" w:rsidRPr="00C37229" w:rsidRDefault="004B4932" w:rsidP="004B4932">
      <w:pPr>
        <w:pStyle w:val="a3"/>
        <w:spacing w:line="276" w:lineRule="auto"/>
        <w:ind w:left="809" w:right="110" w:firstLine="0"/>
        <w:jc w:val="left"/>
        <w:rPr>
          <w:sz w:val="24"/>
          <w:szCs w:val="24"/>
          <w:lang w:val="ru-RU"/>
        </w:rPr>
      </w:pPr>
      <w:r w:rsidRPr="00C37229">
        <w:rPr>
          <w:sz w:val="24"/>
          <w:szCs w:val="24"/>
          <w:lang w:val="ru-RU"/>
        </w:rPr>
        <w:t>Данное  направление  реализуется  в  следующих  аспектах деятельности:</w:t>
      </w:r>
    </w:p>
    <w:p w:rsidR="004B4932" w:rsidRPr="00C37229" w:rsidRDefault="004B4932" w:rsidP="004B4932">
      <w:pPr>
        <w:pStyle w:val="a5"/>
        <w:numPr>
          <w:ilvl w:val="0"/>
          <w:numId w:val="11"/>
        </w:numPr>
        <w:tabs>
          <w:tab w:val="left" w:pos="1038"/>
        </w:tabs>
        <w:spacing w:before="1" w:line="276" w:lineRule="auto"/>
        <w:ind w:right="107" w:firstLine="708"/>
        <w:rPr>
          <w:sz w:val="24"/>
          <w:szCs w:val="24"/>
          <w:lang w:val="ru-RU"/>
        </w:rPr>
      </w:pPr>
      <w:r w:rsidRPr="00C37229">
        <w:rPr>
          <w:sz w:val="24"/>
          <w:szCs w:val="24"/>
          <w:lang w:val="ru-RU"/>
        </w:rPr>
        <w:t>эстетическое воспитание в ходе учебного процесса: приобщение каждого студента к ценностям мировой и отечественной художественной культуры, воспитание на лучших примерах изобразительного искусства, изучение истории и современности  различных  вопросов  культуры  и</w:t>
      </w:r>
      <w:r w:rsidRPr="00C37229">
        <w:rPr>
          <w:spacing w:val="47"/>
          <w:sz w:val="24"/>
          <w:szCs w:val="24"/>
          <w:lang w:val="ru-RU"/>
        </w:rPr>
        <w:t xml:space="preserve"> </w:t>
      </w:r>
      <w:r w:rsidRPr="00C37229">
        <w:rPr>
          <w:sz w:val="24"/>
          <w:szCs w:val="24"/>
          <w:lang w:val="ru-RU"/>
        </w:rPr>
        <w:t>искусства;</w:t>
      </w:r>
    </w:p>
    <w:p w:rsidR="004B4932" w:rsidRPr="00C37229" w:rsidRDefault="004B4932" w:rsidP="004B4932">
      <w:pPr>
        <w:pStyle w:val="a5"/>
        <w:numPr>
          <w:ilvl w:val="0"/>
          <w:numId w:val="11"/>
        </w:numPr>
        <w:tabs>
          <w:tab w:val="left" w:pos="1100"/>
        </w:tabs>
        <w:spacing w:line="276" w:lineRule="auto"/>
        <w:ind w:right="110" w:firstLine="708"/>
        <w:rPr>
          <w:sz w:val="24"/>
          <w:szCs w:val="24"/>
          <w:lang w:val="ru-RU"/>
        </w:rPr>
      </w:pPr>
      <w:r w:rsidRPr="00C37229">
        <w:rPr>
          <w:sz w:val="24"/>
          <w:szCs w:val="24"/>
          <w:lang w:val="ru-RU"/>
        </w:rPr>
        <w:t>в  ходе  практического  обучения:  организация  практического  обучения  в  различных  учреждениях  культуры  –  музеях,  выставочных залах,</w:t>
      </w:r>
      <w:r w:rsidRPr="00C37229">
        <w:rPr>
          <w:spacing w:val="40"/>
          <w:sz w:val="24"/>
          <w:szCs w:val="24"/>
          <w:lang w:val="ru-RU"/>
        </w:rPr>
        <w:t xml:space="preserve"> </w:t>
      </w:r>
      <w:r w:rsidRPr="00C37229">
        <w:rPr>
          <w:sz w:val="24"/>
          <w:szCs w:val="24"/>
          <w:lang w:val="ru-RU"/>
        </w:rPr>
        <w:t>театрах;</w:t>
      </w:r>
    </w:p>
    <w:p w:rsidR="004B4932" w:rsidRPr="00C37229" w:rsidRDefault="004B4932" w:rsidP="004B4932">
      <w:pPr>
        <w:pStyle w:val="a5"/>
        <w:numPr>
          <w:ilvl w:val="0"/>
          <w:numId w:val="11"/>
        </w:numPr>
        <w:tabs>
          <w:tab w:val="left" w:pos="1093"/>
        </w:tabs>
        <w:spacing w:line="276" w:lineRule="auto"/>
        <w:ind w:left="100" w:right="110" w:firstLine="709"/>
        <w:rPr>
          <w:sz w:val="24"/>
          <w:szCs w:val="24"/>
          <w:lang w:val="ru-RU"/>
        </w:rPr>
      </w:pPr>
      <w:r w:rsidRPr="00C37229">
        <w:rPr>
          <w:sz w:val="24"/>
          <w:szCs w:val="24"/>
          <w:lang w:val="ru-RU"/>
        </w:rPr>
        <w:t>участие в эстетическом оформлении кабинетов и аудиторий учебного заведения, соблюдение чистоты и порядка в аудиториях, организация художественных  выставок</w:t>
      </w:r>
      <w:r w:rsidRPr="00C37229">
        <w:rPr>
          <w:spacing w:val="54"/>
          <w:sz w:val="24"/>
          <w:szCs w:val="24"/>
          <w:lang w:val="ru-RU"/>
        </w:rPr>
        <w:t xml:space="preserve"> </w:t>
      </w:r>
      <w:r w:rsidRPr="00C37229">
        <w:rPr>
          <w:sz w:val="24"/>
          <w:szCs w:val="24"/>
          <w:lang w:val="ru-RU"/>
        </w:rPr>
        <w:t xml:space="preserve">студентов; оформление группового уголка. </w:t>
      </w:r>
    </w:p>
    <w:p w:rsidR="004B4932" w:rsidRPr="00CD2EB6" w:rsidRDefault="004B4932" w:rsidP="004B4932">
      <w:pPr>
        <w:pStyle w:val="a5"/>
        <w:numPr>
          <w:ilvl w:val="0"/>
          <w:numId w:val="11"/>
        </w:numPr>
        <w:tabs>
          <w:tab w:val="left" w:pos="1084"/>
        </w:tabs>
        <w:spacing w:before="1" w:line="276" w:lineRule="auto"/>
        <w:ind w:right="110" w:firstLine="708"/>
        <w:rPr>
          <w:sz w:val="24"/>
          <w:szCs w:val="24"/>
          <w:lang w:val="ru-RU"/>
        </w:rPr>
      </w:pPr>
      <w:r w:rsidRPr="00C37229">
        <w:rPr>
          <w:sz w:val="24"/>
          <w:szCs w:val="24"/>
          <w:lang w:val="ru-RU"/>
        </w:rPr>
        <w:t>организация и проведение конкурсов. Участие студентов в городских, республиканских,  всероссийских  и  международных  фестивалях  и</w:t>
      </w:r>
      <w:r w:rsidRPr="00C37229">
        <w:rPr>
          <w:spacing w:val="47"/>
          <w:sz w:val="24"/>
          <w:szCs w:val="24"/>
          <w:lang w:val="ru-RU"/>
        </w:rPr>
        <w:t xml:space="preserve"> </w:t>
      </w:r>
      <w:r w:rsidRPr="00C37229">
        <w:rPr>
          <w:sz w:val="24"/>
          <w:szCs w:val="24"/>
          <w:lang w:val="ru-RU"/>
        </w:rPr>
        <w:t>конкурсах.</w:t>
      </w:r>
    </w:p>
    <w:p w:rsidR="004B4932" w:rsidRPr="00C37229" w:rsidRDefault="004B4932" w:rsidP="004B4932">
      <w:pPr>
        <w:pStyle w:val="Heading2"/>
        <w:numPr>
          <w:ilvl w:val="0"/>
          <w:numId w:val="13"/>
        </w:numPr>
        <w:tabs>
          <w:tab w:val="left" w:pos="1377"/>
          <w:tab w:val="left" w:pos="1378"/>
        </w:tabs>
        <w:spacing w:line="276" w:lineRule="auto"/>
        <w:ind w:left="1377" w:hanging="568"/>
        <w:rPr>
          <w:sz w:val="24"/>
          <w:szCs w:val="24"/>
        </w:rPr>
      </w:pPr>
      <w:proofErr w:type="spellStart"/>
      <w:r w:rsidRPr="00C37229">
        <w:rPr>
          <w:sz w:val="24"/>
          <w:szCs w:val="24"/>
        </w:rPr>
        <w:t>Историко-патриотическое</w:t>
      </w:r>
      <w:proofErr w:type="spellEnd"/>
      <w:r w:rsidRPr="00C37229">
        <w:rPr>
          <w:spacing w:val="50"/>
          <w:sz w:val="24"/>
          <w:szCs w:val="24"/>
        </w:rPr>
        <w:t xml:space="preserve"> </w:t>
      </w:r>
      <w:proofErr w:type="spellStart"/>
      <w:r w:rsidRPr="00C37229">
        <w:rPr>
          <w:sz w:val="24"/>
          <w:szCs w:val="24"/>
        </w:rPr>
        <w:t>воспитание</w:t>
      </w:r>
      <w:proofErr w:type="spellEnd"/>
    </w:p>
    <w:p w:rsidR="004B4932" w:rsidRPr="00C37229" w:rsidRDefault="004B4932" w:rsidP="004B4932">
      <w:pPr>
        <w:pStyle w:val="a3"/>
        <w:spacing w:before="50" w:line="276" w:lineRule="auto"/>
        <w:ind w:left="100" w:right="108"/>
        <w:rPr>
          <w:sz w:val="24"/>
          <w:szCs w:val="24"/>
          <w:lang w:val="ru-RU"/>
        </w:rPr>
      </w:pPr>
      <w:r w:rsidRPr="00C37229">
        <w:rPr>
          <w:sz w:val="24"/>
          <w:szCs w:val="24"/>
          <w:lang w:val="ru-RU"/>
        </w:rPr>
        <w:t xml:space="preserve">Историко-патриотическое воспитание в условиях современной России объективно является и признано государством ключевым в обеспечении устойчивого политического, </w:t>
      </w:r>
      <w:hyperlink r:id="rId7">
        <w:r w:rsidRPr="00C37229">
          <w:rPr>
            <w:sz w:val="24"/>
            <w:szCs w:val="24"/>
            <w:lang w:val="ru-RU"/>
          </w:rPr>
          <w:t>социально-экономического развития</w:t>
        </w:r>
      </w:hyperlink>
      <w:r w:rsidRPr="00C37229">
        <w:rPr>
          <w:sz w:val="24"/>
          <w:szCs w:val="24"/>
          <w:lang w:val="ru-RU"/>
        </w:rPr>
        <w:t xml:space="preserve"> и национальной безопасности  Российской</w:t>
      </w:r>
      <w:r w:rsidRPr="00C37229">
        <w:rPr>
          <w:spacing w:val="52"/>
          <w:sz w:val="24"/>
          <w:szCs w:val="24"/>
          <w:lang w:val="ru-RU"/>
        </w:rPr>
        <w:t xml:space="preserve"> </w:t>
      </w:r>
      <w:r w:rsidRPr="00C37229">
        <w:rPr>
          <w:sz w:val="24"/>
          <w:szCs w:val="24"/>
          <w:lang w:val="ru-RU"/>
        </w:rPr>
        <w:t>Федерации.</w:t>
      </w:r>
    </w:p>
    <w:p w:rsidR="004B4932" w:rsidRPr="00C37229" w:rsidRDefault="004B4932" w:rsidP="004B4932">
      <w:pPr>
        <w:rPr>
          <w:sz w:val="24"/>
          <w:szCs w:val="24"/>
        </w:rPr>
        <w:sectPr w:rsidR="004B4932" w:rsidRPr="00C37229">
          <w:pgSz w:w="11910" w:h="16840"/>
          <w:pgMar w:top="1360" w:right="740" w:bottom="1220" w:left="1600" w:header="0" w:footer="1037" w:gutter="0"/>
          <w:cols w:space="720"/>
        </w:sectPr>
      </w:pPr>
    </w:p>
    <w:p w:rsidR="004B4932" w:rsidRPr="00C37229" w:rsidRDefault="004B4932" w:rsidP="004B4932">
      <w:pPr>
        <w:pStyle w:val="a3"/>
        <w:spacing w:before="43" w:line="276" w:lineRule="auto"/>
        <w:ind w:right="105"/>
        <w:rPr>
          <w:sz w:val="24"/>
          <w:szCs w:val="24"/>
          <w:lang w:val="ru-RU"/>
        </w:rPr>
      </w:pPr>
      <w:proofErr w:type="gramStart"/>
      <w:r w:rsidRPr="00C37229">
        <w:rPr>
          <w:sz w:val="24"/>
          <w:szCs w:val="24"/>
          <w:lang w:val="ru-RU"/>
        </w:rPr>
        <w:lastRenderedPageBreak/>
        <w:t>Таким  образом,  историко-патриотическое   воспитание   является   одной   из наиболее значимых и сложных сфер воспитания, поскольку в ней формируется не только соответствующие мировоззренческие ориентации, идеалы и принципы, но происходит становление необходимых личностных качеств, обеспечивающих жизнедеятельность молодого гражданина в условиях современного российского демократического</w:t>
      </w:r>
      <w:r w:rsidRPr="00C37229">
        <w:rPr>
          <w:spacing w:val="55"/>
          <w:sz w:val="24"/>
          <w:szCs w:val="24"/>
          <w:lang w:val="ru-RU"/>
        </w:rPr>
        <w:t xml:space="preserve"> </w:t>
      </w:r>
      <w:r w:rsidRPr="00C37229">
        <w:rPr>
          <w:sz w:val="24"/>
          <w:szCs w:val="24"/>
          <w:lang w:val="ru-RU"/>
        </w:rPr>
        <w:t>общества.</w:t>
      </w:r>
      <w:proofErr w:type="gramEnd"/>
    </w:p>
    <w:p w:rsidR="004B4932" w:rsidRPr="00C37229" w:rsidRDefault="004B4932" w:rsidP="004B4932">
      <w:pPr>
        <w:pStyle w:val="a3"/>
        <w:spacing w:line="276" w:lineRule="auto"/>
        <w:ind w:right="108"/>
        <w:rPr>
          <w:sz w:val="24"/>
          <w:szCs w:val="24"/>
          <w:lang w:val="ru-RU"/>
        </w:rPr>
      </w:pPr>
      <w:r w:rsidRPr="00C37229">
        <w:rPr>
          <w:sz w:val="24"/>
          <w:szCs w:val="24"/>
          <w:lang w:val="ru-RU"/>
        </w:rPr>
        <w:t>Патриотическое воспитание – это систематическая и целенаправленная деятельность по формированию у молодых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4B4932" w:rsidRPr="00C37229" w:rsidRDefault="004B4932" w:rsidP="004B4932">
      <w:pPr>
        <w:pStyle w:val="a3"/>
        <w:spacing w:before="1" w:line="276" w:lineRule="auto"/>
        <w:ind w:right="105"/>
        <w:rPr>
          <w:sz w:val="24"/>
          <w:szCs w:val="24"/>
          <w:lang w:val="ru-RU"/>
        </w:rPr>
      </w:pPr>
      <w:r w:rsidRPr="00C37229">
        <w:rPr>
          <w:sz w:val="24"/>
          <w:szCs w:val="24"/>
          <w:lang w:val="ru-RU"/>
        </w:rPr>
        <w:t xml:space="preserve">Воспитание гражданственности предполагает формирование активной гражданской позиции личности, гражданского самоопределения, осознания внутренней свободы и ответственности за собственный политический и моральный выбор. Все это требует наличия специфических морально-психологических качеств, таких  как:  гражданское  мужество,  смелость,  честность,  порядочность,  а также  убежденности  и  умения  отстаивать  свою  точку зрения.  Наряду с  этим, в условиях демократизации российского общества приобретают большую значимость такие свойства личности как терпимость и уважение к другому мнению,  умение  </w:t>
      </w:r>
      <w:proofErr w:type="gramStart"/>
      <w:r w:rsidRPr="00C37229">
        <w:rPr>
          <w:sz w:val="24"/>
          <w:szCs w:val="24"/>
          <w:lang w:val="ru-RU"/>
        </w:rPr>
        <w:t>убеждать</w:t>
      </w:r>
      <w:proofErr w:type="gramEnd"/>
      <w:r w:rsidRPr="00C37229">
        <w:rPr>
          <w:sz w:val="24"/>
          <w:szCs w:val="24"/>
          <w:lang w:val="ru-RU"/>
        </w:rPr>
        <w:t xml:space="preserve">  или  принимать  другую  точку</w:t>
      </w:r>
      <w:r w:rsidRPr="00C37229">
        <w:rPr>
          <w:spacing w:val="44"/>
          <w:sz w:val="24"/>
          <w:szCs w:val="24"/>
          <w:lang w:val="ru-RU"/>
        </w:rPr>
        <w:t xml:space="preserve"> </w:t>
      </w:r>
      <w:r w:rsidRPr="00C37229">
        <w:rPr>
          <w:sz w:val="24"/>
          <w:szCs w:val="24"/>
          <w:lang w:val="ru-RU"/>
        </w:rPr>
        <w:t>зрения.</w:t>
      </w:r>
    </w:p>
    <w:p w:rsidR="004B4932" w:rsidRPr="00C37229" w:rsidRDefault="004B4932" w:rsidP="004B4932">
      <w:pPr>
        <w:pStyle w:val="a3"/>
        <w:spacing w:line="276" w:lineRule="auto"/>
        <w:ind w:right="107" w:firstLine="707"/>
        <w:rPr>
          <w:sz w:val="24"/>
          <w:szCs w:val="24"/>
          <w:lang w:val="ru-RU"/>
        </w:rPr>
      </w:pPr>
      <w:r w:rsidRPr="00C37229">
        <w:rPr>
          <w:sz w:val="24"/>
          <w:szCs w:val="24"/>
          <w:lang w:val="ru-RU"/>
        </w:rPr>
        <w:t xml:space="preserve">Система патриотического воспитания предусматривает формирование и развитие социально значимых ценностей, гражданственности и патриотизма в учебном процессе и </w:t>
      </w:r>
      <w:proofErr w:type="spellStart"/>
      <w:r w:rsidRPr="00C37229">
        <w:rPr>
          <w:sz w:val="24"/>
          <w:szCs w:val="24"/>
          <w:lang w:val="ru-RU"/>
        </w:rPr>
        <w:t>внеучебное</w:t>
      </w:r>
      <w:proofErr w:type="spellEnd"/>
      <w:r w:rsidRPr="00C37229">
        <w:rPr>
          <w:sz w:val="24"/>
          <w:szCs w:val="24"/>
          <w:lang w:val="ru-RU"/>
        </w:rPr>
        <w:t xml:space="preserve"> время; массовую патриотическую работу, направленную на рассмотрение и освещение проблем патриотического воспитания, на формирование и развитие личности гражданина и защитника Отечества.</w:t>
      </w:r>
    </w:p>
    <w:p w:rsidR="004B4932" w:rsidRPr="00C37229" w:rsidRDefault="004B4932" w:rsidP="004B4932">
      <w:pPr>
        <w:pStyle w:val="a3"/>
        <w:spacing w:before="1" w:line="276" w:lineRule="auto"/>
        <w:ind w:right="108"/>
        <w:rPr>
          <w:sz w:val="24"/>
          <w:szCs w:val="24"/>
          <w:lang w:val="ru-RU"/>
        </w:rPr>
      </w:pPr>
      <w:r w:rsidRPr="00C37229">
        <w:rPr>
          <w:sz w:val="24"/>
          <w:szCs w:val="24"/>
          <w:lang w:val="ru-RU"/>
        </w:rPr>
        <w:t>Цель патриотического воспитания – создание системы патриотического воспитания студентов колледжа культуры,  для  формирования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защите  и  выполнению  конституционных  обязанностей.  Развитие у студентов гражданственности, патриотизма как важнейших духовно – нравственных и социальных ценностей, формирование личностно значимых качеств, умений и готовности к их активному проявлению в различных сферах жизни  общества,  высокой  ответственности  и</w:t>
      </w:r>
      <w:r w:rsidRPr="00C37229">
        <w:rPr>
          <w:spacing w:val="43"/>
          <w:sz w:val="24"/>
          <w:szCs w:val="24"/>
          <w:lang w:val="ru-RU"/>
        </w:rPr>
        <w:t xml:space="preserve"> </w:t>
      </w:r>
      <w:r w:rsidRPr="00C37229">
        <w:rPr>
          <w:sz w:val="24"/>
          <w:szCs w:val="24"/>
          <w:lang w:val="ru-RU"/>
        </w:rPr>
        <w:t>дисциплинированности.</w:t>
      </w:r>
    </w:p>
    <w:p w:rsidR="004B4932" w:rsidRPr="00C37229" w:rsidRDefault="004B4932" w:rsidP="004B4932">
      <w:pPr>
        <w:pStyle w:val="Heading2"/>
        <w:spacing w:before="65" w:line="276" w:lineRule="auto"/>
        <w:ind w:left="809" w:right="110"/>
        <w:rPr>
          <w:sz w:val="24"/>
          <w:szCs w:val="24"/>
        </w:rPr>
      </w:pPr>
      <w:r w:rsidRPr="00C37229">
        <w:rPr>
          <w:sz w:val="24"/>
          <w:szCs w:val="24"/>
          <w:lang w:val="ru-RU"/>
        </w:rPr>
        <w:t>Задачи</w:t>
      </w:r>
      <w:r w:rsidRPr="00C37229">
        <w:rPr>
          <w:sz w:val="24"/>
          <w:szCs w:val="24"/>
        </w:rPr>
        <w:t>:</w:t>
      </w:r>
    </w:p>
    <w:p w:rsidR="004B4932" w:rsidRPr="00C37229" w:rsidRDefault="004B4932" w:rsidP="004B4932">
      <w:pPr>
        <w:pStyle w:val="a5"/>
        <w:numPr>
          <w:ilvl w:val="0"/>
          <w:numId w:val="10"/>
        </w:numPr>
        <w:tabs>
          <w:tab w:val="left" w:pos="1129"/>
        </w:tabs>
        <w:spacing w:before="54" w:line="276" w:lineRule="auto"/>
        <w:ind w:right="112" w:firstLine="708"/>
        <w:jc w:val="both"/>
        <w:rPr>
          <w:sz w:val="24"/>
          <w:szCs w:val="24"/>
        </w:rPr>
      </w:pPr>
      <w:r w:rsidRPr="00C37229">
        <w:rPr>
          <w:sz w:val="24"/>
          <w:szCs w:val="24"/>
          <w:lang w:val="ru-RU"/>
        </w:rPr>
        <w:t xml:space="preserve">Проведение научно обоснованной организаторской и пропагандистской деятельности  с  целью  </w:t>
      </w:r>
      <w:proofErr w:type="spellStart"/>
      <w:r w:rsidRPr="00C37229">
        <w:rPr>
          <w:sz w:val="24"/>
          <w:szCs w:val="24"/>
        </w:rPr>
        <w:t>развития</w:t>
      </w:r>
      <w:proofErr w:type="spellEnd"/>
      <w:r w:rsidRPr="00C37229">
        <w:rPr>
          <w:spacing w:val="49"/>
          <w:sz w:val="24"/>
          <w:szCs w:val="24"/>
        </w:rPr>
        <w:t xml:space="preserve"> </w:t>
      </w:r>
      <w:proofErr w:type="spellStart"/>
      <w:r w:rsidRPr="00C37229">
        <w:rPr>
          <w:sz w:val="24"/>
          <w:szCs w:val="24"/>
        </w:rPr>
        <w:t>патриотизма</w:t>
      </w:r>
      <w:proofErr w:type="spellEnd"/>
      <w:r w:rsidRPr="00C37229">
        <w:rPr>
          <w:sz w:val="24"/>
          <w:szCs w:val="24"/>
        </w:rPr>
        <w:t>.</w:t>
      </w:r>
    </w:p>
    <w:p w:rsidR="004B4932" w:rsidRPr="00C37229" w:rsidRDefault="004B4932" w:rsidP="004B4932">
      <w:pPr>
        <w:pStyle w:val="a5"/>
        <w:numPr>
          <w:ilvl w:val="0"/>
          <w:numId w:val="10"/>
        </w:numPr>
        <w:tabs>
          <w:tab w:val="left" w:pos="1139"/>
        </w:tabs>
        <w:spacing w:before="1" w:line="276" w:lineRule="auto"/>
        <w:ind w:right="108" w:firstLine="708"/>
        <w:jc w:val="both"/>
        <w:rPr>
          <w:sz w:val="24"/>
          <w:szCs w:val="24"/>
          <w:lang w:val="ru-RU"/>
        </w:rPr>
      </w:pPr>
      <w:r w:rsidRPr="00C37229">
        <w:rPr>
          <w:sz w:val="24"/>
          <w:szCs w:val="24"/>
          <w:lang w:val="ru-RU"/>
        </w:rPr>
        <w:t xml:space="preserve">Привлечение </w:t>
      </w:r>
      <w:hyperlink r:id="rId8">
        <w:r w:rsidRPr="00C37229">
          <w:rPr>
            <w:sz w:val="24"/>
            <w:szCs w:val="24"/>
            <w:lang w:val="ru-RU"/>
          </w:rPr>
          <w:t>преподавательского состава</w:t>
        </w:r>
      </w:hyperlink>
      <w:r w:rsidRPr="00C37229">
        <w:rPr>
          <w:sz w:val="24"/>
          <w:szCs w:val="24"/>
          <w:lang w:val="ru-RU"/>
        </w:rPr>
        <w:t xml:space="preserve"> к участию в патриотическом воспитании</w:t>
      </w:r>
      <w:r w:rsidRPr="00C37229">
        <w:rPr>
          <w:spacing w:val="58"/>
          <w:sz w:val="24"/>
          <w:szCs w:val="24"/>
          <w:lang w:val="ru-RU"/>
        </w:rPr>
        <w:t xml:space="preserve"> </w:t>
      </w:r>
      <w:r w:rsidRPr="00C37229">
        <w:rPr>
          <w:sz w:val="24"/>
          <w:szCs w:val="24"/>
          <w:lang w:val="ru-RU"/>
        </w:rPr>
        <w:t>студентов.</w:t>
      </w:r>
    </w:p>
    <w:p w:rsidR="004B4932" w:rsidRPr="00C37229" w:rsidRDefault="004B4932" w:rsidP="004B4932">
      <w:pPr>
        <w:pStyle w:val="a5"/>
        <w:numPr>
          <w:ilvl w:val="0"/>
          <w:numId w:val="10"/>
        </w:numPr>
        <w:tabs>
          <w:tab w:val="left" w:pos="1139"/>
        </w:tabs>
        <w:spacing w:before="1" w:line="276" w:lineRule="auto"/>
        <w:ind w:right="106" w:firstLine="708"/>
        <w:jc w:val="both"/>
        <w:rPr>
          <w:sz w:val="24"/>
          <w:szCs w:val="24"/>
          <w:lang w:val="ru-RU"/>
        </w:rPr>
      </w:pPr>
      <w:r w:rsidRPr="00C37229">
        <w:rPr>
          <w:sz w:val="24"/>
          <w:szCs w:val="24"/>
          <w:lang w:val="ru-RU"/>
        </w:rPr>
        <w:t>Утверждение в сознании и чувствах студентов патриотических ценностей, взглядов и убеждений, уважения к культурному и историческому прошлому России.</w:t>
      </w:r>
    </w:p>
    <w:p w:rsidR="004B4932" w:rsidRPr="00C37229" w:rsidRDefault="004B4932" w:rsidP="004B4932">
      <w:pPr>
        <w:pStyle w:val="a5"/>
        <w:numPr>
          <w:ilvl w:val="0"/>
          <w:numId w:val="10"/>
        </w:numPr>
        <w:tabs>
          <w:tab w:val="left" w:pos="1100"/>
        </w:tabs>
        <w:spacing w:before="1" w:line="276" w:lineRule="auto"/>
        <w:ind w:right="110" w:firstLine="708"/>
        <w:jc w:val="both"/>
        <w:rPr>
          <w:sz w:val="24"/>
          <w:szCs w:val="24"/>
          <w:lang w:val="ru-RU"/>
        </w:rPr>
      </w:pPr>
      <w:r w:rsidRPr="00C37229">
        <w:rPr>
          <w:sz w:val="24"/>
          <w:szCs w:val="24"/>
          <w:lang w:val="ru-RU"/>
        </w:rPr>
        <w:t xml:space="preserve">Воспитание личности гражданина – патриота Родины, способного встать на  защиту  </w:t>
      </w:r>
      <w:hyperlink r:id="rId9">
        <w:r w:rsidRPr="00C37229">
          <w:rPr>
            <w:sz w:val="24"/>
            <w:szCs w:val="24"/>
            <w:lang w:val="ru-RU"/>
          </w:rPr>
          <w:t>государственных  интересов</w:t>
        </w:r>
      </w:hyperlink>
      <w:r w:rsidRPr="00C37229">
        <w:rPr>
          <w:spacing w:val="52"/>
          <w:sz w:val="24"/>
          <w:szCs w:val="24"/>
          <w:lang w:val="ru-RU"/>
        </w:rPr>
        <w:t xml:space="preserve"> </w:t>
      </w:r>
      <w:r w:rsidRPr="00C37229">
        <w:rPr>
          <w:sz w:val="24"/>
          <w:szCs w:val="24"/>
          <w:lang w:val="ru-RU"/>
        </w:rPr>
        <w:t>страны.</w:t>
      </w:r>
    </w:p>
    <w:p w:rsidR="004B4932" w:rsidRPr="00C37229" w:rsidRDefault="004B4932" w:rsidP="004B4932">
      <w:pPr>
        <w:jc w:val="both"/>
        <w:rPr>
          <w:sz w:val="24"/>
          <w:szCs w:val="24"/>
        </w:rPr>
        <w:sectPr w:rsidR="004B4932" w:rsidRPr="00C37229" w:rsidSect="00571ABD">
          <w:pgSz w:w="11910" w:h="16840"/>
          <w:pgMar w:top="1135" w:right="740" w:bottom="1220" w:left="1600" w:header="0" w:footer="1037" w:gutter="0"/>
          <w:cols w:space="720"/>
        </w:sectPr>
      </w:pPr>
    </w:p>
    <w:p w:rsidR="004B4932" w:rsidRPr="00C37229" w:rsidRDefault="004B4932" w:rsidP="004B4932">
      <w:pPr>
        <w:pStyle w:val="Heading2"/>
        <w:numPr>
          <w:ilvl w:val="0"/>
          <w:numId w:val="13"/>
        </w:numPr>
        <w:tabs>
          <w:tab w:val="left" w:pos="1378"/>
          <w:tab w:val="left" w:pos="1379"/>
        </w:tabs>
        <w:spacing w:before="40" w:line="276" w:lineRule="auto"/>
        <w:ind w:left="1378" w:hanging="569"/>
        <w:rPr>
          <w:sz w:val="24"/>
          <w:szCs w:val="24"/>
        </w:rPr>
      </w:pPr>
      <w:proofErr w:type="spellStart"/>
      <w:r w:rsidRPr="00C37229">
        <w:rPr>
          <w:sz w:val="24"/>
          <w:szCs w:val="24"/>
        </w:rPr>
        <w:lastRenderedPageBreak/>
        <w:t>Правовое</w:t>
      </w:r>
      <w:proofErr w:type="spellEnd"/>
      <w:r w:rsidRPr="00C37229">
        <w:rPr>
          <w:spacing w:val="-6"/>
          <w:sz w:val="24"/>
          <w:szCs w:val="24"/>
        </w:rPr>
        <w:t xml:space="preserve"> </w:t>
      </w:r>
      <w:r w:rsidRPr="00C37229">
        <w:rPr>
          <w:spacing w:val="-6"/>
          <w:sz w:val="24"/>
          <w:szCs w:val="24"/>
          <w:lang w:val="ru-RU"/>
        </w:rPr>
        <w:t xml:space="preserve"> </w:t>
      </w:r>
      <w:proofErr w:type="spellStart"/>
      <w:r w:rsidRPr="00C37229">
        <w:rPr>
          <w:sz w:val="24"/>
          <w:szCs w:val="24"/>
        </w:rPr>
        <w:t>воспитание</w:t>
      </w:r>
      <w:proofErr w:type="spellEnd"/>
    </w:p>
    <w:p w:rsidR="004B4932" w:rsidRPr="00C37229" w:rsidRDefault="004B4932" w:rsidP="004B4932">
      <w:pPr>
        <w:pStyle w:val="a3"/>
        <w:spacing w:before="50" w:line="276" w:lineRule="auto"/>
        <w:ind w:right="108" w:firstLine="707"/>
        <w:rPr>
          <w:sz w:val="24"/>
          <w:szCs w:val="24"/>
          <w:lang w:val="ru-RU"/>
        </w:rPr>
      </w:pPr>
      <w:r w:rsidRPr="00C37229">
        <w:rPr>
          <w:sz w:val="24"/>
          <w:szCs w:val="24"/>
          <w:lang w:val="ru-RU"/>
        </w:rPr>
        <w:t>Особую роль в воспитательной деятельности  занимает  раздел профилактики правонарушений, которому в наше время придается немаловажное значение. Преподавателями, кураторами учебных групп, воспитателем общежития постоянно ведутся разъяснительные и профилактические работы среди студентов. Также не остается без внимания работа по профилактике алкоголизма, табакокурения, наркотических веществ и  других  асоциальных  проявлений  в  студенческой</w:t>
      </w:r>
      <w:r w:rsidRPr="00C37229">
        <w:rPr>
          <w:spacing w:val="43"/>
          <w:sz w:val="24"/>
          <w:szCs w:val="24"/>
          <w:lang w:val="ru-RU"/>
        </w:rPr>
        <w:t xml:space="preserve"> </w:t>
      </w:r>
      <w:r w:rsidRPr="00C37229">
        <w:rPr>
          <w:sz w:val="24"/>
          <w:szCs w:val="24"/>
          <w:lang w:val="ru-RU"/>
        </w:rPr>
        <w:t>среде.</w:t>
      </w:r>
    </w:p>
    <w:p w:rsidR="004B4932" w:rsidRPr="00C37229" w:rsidRDefault="004B4932" w:rsidP="004B4932">
      <w:pPr>
        <w:pStyle w:val="a3"/>
        <w:spacing w:before="1" w:line="276" w:lineRule="auto"/>
        <w:ind w:right="108" w:firstLine="707"/>
        <w:rPr>
          <w:sz w:val="24"/>
          <w:szCs w:val="24"/>
          <w:lang w:val="ru-RU"/>
        </w:rPr>
      </w:pPr>
      <w:r w:rsidRPr="00C37229">
        <w:rPr>
          <w:sz w:val="24"/>
          <w:szCs w:val="24"/>
          <w:lang w:val="ru-RU"/>
        </w:rPr>
        <w:t>С целью устранения непредвиденных обстоятельств по правонарушению, колледж сотрудничает с Дюртюлинской центральной районной больницей, полиций ОДН, КДН по городу Дюртюли. По графику проведения встреч или по  мере необходимости приглашаются сотрудники этих организаций для проведения тематических  бесед,</w:t>
      </w:r>
      <w:r w:rsidRPr="00C37229">
        <w:rPr>
          <w:spacing w:val="54"/>
          <w:sz w:val="24"/>
          <w:szCs w:val="24"/>
          <w:lang w:val="ru-RU"/>
        </w:rPr>
        <w:t xml:space="preserve"> </w:t>
      </w:r>
      <w:r w:rsidRPr="00C37229">
        <w:rPr>
          <w:sz w:val="24"/>
          <w:szCs w:val="24"/>
          <w:lang w:val="ru-RU"/>
        </w:rPr>
        <w:t>лекториев.</w:t>
      </w:r>
    </w:p>
    <w:p w:rsidR="004B4932" w:rsidRPr="00C37229" w:rsidRDefault="004B4932" w:rsidP="004B4932">
      <w:pPr>
        <w:pStyle w:val="a3"/>
        <w:spacing w:line="276" w:lineRule="auto"/>
        <w:ind w:left="809" w:right="110" w:firstLine="0"/>
        <w:jc w:val="left"/>
        <w:rPr>
          <w:sz w:val="24"/>
          <w:szCs w:val="24"/>
          <w:lang w:val="ru-RU"/>
        </w:rPr>
      </w:pPr>
      <w:r w:rsidRPr="00C37229">
        <w:rPr>
          <w:sz w:val="24"/>
          <w:szCs w:val="24"/>
          <w:lang w:val="ru-RU"/>
        </w:rPr>
        <w:t>Администрация  колледжа,  классные руководители  учебных групп:</w:t>
      </w:r>
    </w:p>
    <w:p w:rsidR="004B4932" w:rsidRPr="00C37229" w:rsidRDefault="004B4932" w:rsidP="004B4932">
      <w:pPr>
        <w:pStyle w:val="a5"/>
        <w:numPr>
          <w:ilvl w:val="0"/>
          <w:numId w:val="9"/>
        </w:numPr>
        <w:tabs>
          <w:tab w:val="left" w:pos="1170"/>
        </w:tabs>
        <w:spacing w:before="1" w:line="276" w:lineRule="auto"/>
        <w:ind w:right="112" w:firstLine="708"/>
        <w:rPr>
          <w:sz w:val="24"/>
          <w:szCs w:val="24"/>
          <w:lang w:val="ru-RU"/>
        </w:rPr>
      </w:pPr>
      <w:r w:rsidRPr="00C37229">
        <w:rPr>
          <w:sz w:val="24"/>
          <w:szCs w:val="24"/>
          <w:lang w:val="ru-RU"/>
        </w:rPr>
        <w:t>контролируют посещение занятий студентами, соблюдение ими правил поведения в общественном</w:t>
      </w:r>
      <w:r w:rsidRPr="00C37229">
        <w:rPr>
          <w:spacing w:val="-11"/>
          <w:sz w:val="24"/>
          <w:szCs w:val="24"/>
          <w:lang w:val="ru-RU"/>
        </w:rPr>
        <w:t xml:space="preserve"> </w:t>
      </w:r>
      <w:r w:rsidRPr="00C37229">
        <w:rPr>
          <w:sz w:val="24"/>
          <w:szCs w:val="24"/>
          <w:lang w:val="ru-RU"/>
        </w:rPr>
        <w:t>месте;</w:t>
      </w:r>
    </w:p>
    <w:p w:rsidR="004B4932" w:rsidRPr="00C37229" w:rsidRDefault="004B4932" w:rsidP="004B4932">
      <w:pPr>
        <w:pStyle w:val="a5"/>
        <w:numPr>
          <w:ilvl w:val="0"/>
          <w:numId w:val="9"/>
        </w:numPr>
        <w:tabs>
          <w:tab w:val="left" w:pos="1134"/>
        </w:tabs>
        <w:spacing w:line="276" w:lineRule="auto"/>
        <w:ind w:left="1133" w:hanging="324"/>
        <w:jc w:val="left"/>
        <w:rPr>
          <w:sz w:val="24"/>
          <w:szCs w:val="24"/>
          <w:lang w:val="ru-RU"/>
        </w:rPr>
      </w:pPr>
      <w:r w:rsidRPr="00C37229">
        <w:rPr>
          <w:sz w:val="24"/>
          <w:szCs w:val="24"/>
          <w:lang w:val="ru-RU"/>
        </w:rPr>
        <w:t xml:space="preserve">организуют  индивидуальные  беседы  с </w:t>
      </w:r>
      <w:proofErr w:type="gramStart"/>
      <w:r w:rsidRPr="00C37229">
        <w:rPr>
          <w:sz w:val="24"/>
          <w:szCs w:val="24"/>
          <w:lang w:val="ru-RU"/>
        </w:rPr>
        <w:t>обучающимися</w:t>
      </w:r>
      <w:proofErr w:type="gramEnd"/>
      <w:r w:rsidRPr="00C37229">
        <w:rPr>
          <w:sz w:val="24"/>
          <w:szCs w:val="24"/>
          <w:lang w:val="ru-RU"/>
        </w:rPr>
        <w:t xml:space="preserve"> «группы</w:t>
      </w:r>
      <w:r w:rsidRPr="00C37229">
        <w:rPr>
          <w:spacing w:val="39"/>
          <w:sz w:val="24"/>
          <w:szCs w:val="24"/>
          <w:lang w:val="ru-RU"/>
        </w:rPr>
        <w:t xml:space="preserve"> </w:t>
      </w:r>
      <w:r w:rsidRPr="00C37229">
        <w:rPr>
          <w:sz w:val="24"/>
          <w:szCs w:val="24"/>
          <w:lang w:val="ru-RU"/>
        </w:rPr>
        <w:t>риска»;</w:t>
      </w:r>
    </w:p>
    <w:p w:rsidR="004B4932" w:rsidRPr="00C37229" w:rsidRDefault="004B4932" w:rsidP="004B4932">
      <w:pPr>
        <w:pStyle w:val="a5"/>
        <w:numPr>
          <w:ilvl w:val="0"/>
          <w:numId w:val="9"/>
        </w:numPr>
        <w:tabs>
          <w:tab w:val="left" w:pos="1178"/>
        </w:tabs>
        <w:spacing w:before="1" w:line="276" w:lineRule="auto"/>
        <w:ind w:left="102" w:right="107" w:firstLine="708"/>
        <w:rPr>
          <w:sz w:val="24"/>
          <w:szCs w:val="24"/>
          <w:lang w:val="ru-RU"/>
        </w:rPr>
      </w:pPr>
      <w:r w:rsidRPr="00C37229">
        <w:rPr>
          <w:sz w:val="24"/>
          <w:szCs w:val="24"/>
          <w:lang w:val="ru-RU"/>
        </w:rPr>
        <w:t>проводят заседания педагогического совета совместно с членами студенческого совета по обсуждению</w:t>
      </w:r>
      <w:r w:rsidRPr="00C37229">
        <w:rPr>
          <w:spacing w:val="-19"/>
          <w:sz w:val="24"/>
          <w:szCs w:val="24"/>
          <w:lang w:val="ru-RU"/>
        </w:rPr>
        <w:t xml:space="preserve"> </w:t>
      </w:r>
      <w:r w:rsidRPr="00C37229">
        <w:rPr>
          <w:sz w:val="24"/>
          <w:szCs w:val="24"/>
          <w:lang w:val="ru-RU"/>
        </w:rPr>
        <w:t>правонарушений;</w:t>
      </w:r>
    </w:p>
    <w:p w:rsidR="004B4932" w:rsidRPr="00C37229" w:rsidRDefault="004B4932" w:rsidP="004B4932">
      <w:pPr>
        <w:pStyle w:val="a5"/>
        <w:numPr>
          <w:ilvl w:val="0"/>
          <w:numId w:val="9"/>
        </w:numPr>
        <w:tabs>
          <w:tab w:val="left" w:pos="1135"/>
        </w:tabs>
        <w:spacing w:before="1" w:line="276" w:lineRule="auto"/>
        <w:ind w:left="1134" w:hanging="324"/>
        <w:jc w:val="left"/>
        <w:rPr>
          <w:sz w:val="24"/>
          <w:szCs w:val="24"/>
          <w:lang w:val="ru-RU"/>
        </w:rPr>
      </w:pPr>
      <w:r w:rsidRPr="00C37229">
        <w:rPr>
          <w:sz w:val="24"/>
          <w:szCs w:val="24"/>
          <w:lang w:val="ru-RU"/>
        </w:rPr>
        <w:t>организуют проверку жилищных условий, снимающих квартиры в</w:t>
      </w:r>
      <w:r w:rsidRPr="00C37229">
        <w:rPr>
          <w:spacing w:val="-20"/>
          <w:sz w:val="24"/>
          <w:szCs w:val="24"/>
          <w:lang w:val="ru-RU"/>
        </w:rPr>
        <w:t xml:space="preserve"> </w:t>
      </w:r>
      <w:r w:rsidRPr="00C37229">
        <w:rPr>
          <w:sz w:val="24"/>
          <w:szCs w:val="24"/>
          <w:lang w:val="ru-RU"/>
        </w:rPr>
        <w:t>городе;</w:t>
      </w:r>
    </w:p>
    <w:p w:rsidR="004B4932" w:rsidRPr="00C37229" w:rsidRDefault="004B4932" w:rsidP="004B4932">
      <w:pPr>
        <w:pStyle w:val="a5"/>
        <w:numPr>
          <w:ilvl w:val="0"/>
          <w:numId w:val="9"/>
        </w:numPr>
        <w:tabs>
          <w:tab w:val="left" w:pos="1135"/>
        </w:tabs>
        <w:spacing w:line="276" w:lineRule="auto"/>
        <w:ind w:left="1134" w:hanging="324"/>
        <w:jc w:val="left"/>
        <w:rPr>
          <w:sz w:val="24"/>
          <w:szCs w:val="24"/>
        </w:rPr>
      </w:pPr>
      <w:proofErr w:type="spellStart"/>
      <w:r w:rsidRPr="00C37229">
        <w:rPr>
          <w:sz w:val="24"/>
          <w:szCs w:val="24"/>
        </w:rPr>
        <w:t>проводят</w:t>
      </w:r>
      <w:proofErr w:type="spellEnd"/>
      <w:r w:rsidRPr="00C37229">
        <w:rPr>
          <w:sz w:val="24"/>
          <w:szCs w:val="24"/>
        </w:rPr>
        <w:t xml:space="preserve">  </w:t>
      </w:r>
      <w:proofErr w:type="spellStart"/>
      <w:r w:rsidRPr="00C37229">
        <w:rPr>
          <w:sz w:val="24"/>
          <w:szCs w:val="24"/>
        </w:rPr>
        <w:t>кураторские</w:t>
      </w:r>
      <w:proofErr w:type="spellEnd"/>
      <w:r w:rsidRPr="00C37229">
        <w:rPr>
          <w:spacing w:val="57"/>
          <w:sz w:val="24"/>
          <w:szCs w:val="24"/>
        </w:rPr>
        <w:t xml:space="preserve"> </w:t>
      </w:r>
      <w:proofErr w:type="spellStart"/>
      <w:r w:rsidRPr="00C37229">
        <w:rPr>
          <w:sz w:val="24"/>
          <w:szCs w:val="24"/>
        </w:rPr>
        <w:t>часы</w:t>
      </w:r>
      <w:proofErr w:type="spellEnd"/>
      <w:r w:rsidRPr="00C37229">
        <w:rPr>
          <w:sz w:val="24"/>
          <w:szCs w:val="24"/>
        </w:rPr>
        <w:t>;</w:t>
      </w:r>
    </w:p>
    <w:p w:rsidR="004B4932" w:rsidRPr="00C37229" w:rsidRDefault="004B4932" w:rsidP="004B4932">
      <w:pPr>
        <w:pStyle w:val="a5"/>
        <w:numPr>
          <w:ilvl w:val="0"/>
          <w:numId w:val="9"/>
        </w:numPr>
        <w:tabs>
          <w:tab w:val="left" w:pos="1373"/>
        </w:tabs>
        <w:spacing w:before="1" w:line="276" w:lineRule="auto"/>
        <w:ind w:left="103" w:right="109" w:firstLine="707"/>
        <w:rPr>
          <w:sz w:val="24"/>
          <w:szCs w:val="24"/>
          <w:lang w:val="ru-RU"/>
        </w:rPr>
      </w:pPr>
      <w:r w:rsidRPr="00C37229">
        <w:rPr>
          <w:sz w:val="24"/>
          <w:szCs w:val="24"/>
          <w:lang w:val="ru-RU"/>
        </w:rPr>
        <w:t>организуют профилактические беседы по предупреждению правонарушений  в  колледже  и  т.</w:t>
      </w:r>
      <w:r w:rsidRPr="00C37229">
        <w:rPr>
          <w:spacing w:val="-11"/>
          <w:sz w:val="24"/>
          <w:szCs w:val="24"/>
          <w:lang w:val="ru-RU"/>
        </w:rPr>
        <w:t xml:space="preserve"> </w:t>
      </w:r>
      <w:r w:rsidRPr="00C37229">
        <w:rPr>
          <w:sz w:val="24"/>
          <w:szCs w:val="24"/>
          <w:lang w:val="ru-RU"/>
        </w:rPr>
        <w:t>д.</w:t>
      </w:r>
    </w:p>
    <w:p w:rsidR="004B4932" w:rsidRPr="00C37229" w:rsidRDefault="004B4932" w:rsidP="004B4932">
      <w:pPr>
        <w:pStyle w:val="a3"/>
        <w:spacing w:before="7" w:line="276" w:lineRule="auto"/>
        <w:ind w:left="0" w:firstLine="0"/>
        <w:jc w:val="left"/>
        <w:rPr>
          <w:sz w:val="24"/>
          <w:szCs w:val="24"/>
          <w:lang w:val="ru-RU"/>
        </w:rPr>
      </w:pPr>
    </w:p>
    <w:p w:rsidR="004B4932" w:rsidRPr="00C37229" w:rsidRDefault="004B4932" w:rsidP="004B4932">
      <w:pPr>
        <w:pStyle w:val="Heading2"/>
        <w:numPr>
          <w:ilvl w:val="0"/>
          <w:numId w:val="13"/>
        </w:numPr>
        <w:tabs>
          <w:tab w:val="left" w:pos="1378"/>
          <w:tab w:val="left" w:pos="1379"/>
        </w:tabs>
        <w:spacing w:line="276" w:lineRule="auto"/>
        <w:ind w:left="1378" w:hanging="569"/>
        <w:rPr>
          <w:sz w:val="24"/>
          <w:szCs w:val="24"/>
        </w:rPr>
      </w:pPr>
      <w:proofErr w:type="spellStart"/>
      <w:r w:rsidRPr="00C37229">
        <w:rPr>
          <w:sz w:val="24"/>
          <w:szCs w:val="24"/>
        </w:rPr>
        <w:t>Экологическое</w:t>
      </w:r>
      <w:proofErr w:type="spellEnd"/>
      <w:r w:rsidRPr="00C37229">
        <w:rPr>
          <w:spacing w:val="54"/>
          <w:sz w:val="24"/>
          <w:szCs w:val="24"/>
        </w:rPr>
        <w:t xml:space="preserve"> </w:t>
      </w:r>
      <w:proofErr w:type="spellStart"/>
      <w:r w:rsidRPr="00C37229">
        <w:rPr>
          <w:sz w:val="24"/>
          <w:szCs w:val="24"/>
        </w:rPr>
        <w:t>воспитание</w:t>
      </w:r>
      <w:proofErr w:type="spellEnd"/>
    </w:p>
    <w:p w:rsidR="004B4932" w:rsidRPr="00C37229" w:rsidRDefault="004B4932" w:rsidP="004B4932">
      <w:pPr>
        <w:pStyle w:val="a3"/>
        <w:spacing w:before="53" w:line="276" w:lineRule="auto"/>
        <w:ind w:right="110" w:firstLine="707"/>
        <w:rPr>
          <w:sz w:val="24"/>
          <w:szCs w:val="24"/>
          <w:lang w:val="ru-RU"/>
        </w:rPr>
      </w:pPr>
      <w:r w:rsidRPr="00C37229">
        <w:rPr>
          <w:sz w:val="24"/>
          <w:szCs w:val="24"/>
          <w:lang w:val="ru-RU"/>
        </w:rPr>
        <w:t xml:space="preserve">Целью экологического воспитания студентов является не только </w:t>
      </w:r>
      <w:hyperlink r:id="rId10">
        <w:r w:rsidRPr="00C37229">
          <w:rPr>
            <w:sz w:val="24"/>
            <w:szCs w:val="24"/>
            <w:lang w:val="ru-RU"/>
          </w:rPr>
          <w:t>экологическое образование</w:t>
        </w:r>
      </w:hyperlink>
      <w:r w:rsidRPr="00C37229">
        <w:rPr>
          <w:sz w:val="24"/>
          <w:szCs w:val="24"/>
          <w:lang w:val="ru-RU"/>
        </w:rPr>
        <w:t>, но и целенаправленное формирование бережного отношения  к  природе  на  всех  уровнях социализации.</w:t>
      </w:r>
    </w:p>
    <w:p w:rsidR="004B4932" w:rsidRPr="00C37229" w:rsidRDefault="004B4932" w:rsidP="004B4932">
      <w:pPr>
        <w:pStyle w:val="a3"/>
        <w:spacing w:line="276" w:lineRule="auto"/>
        <w:ind w:right="107" w:firstLine="707"/>
        <w:rPr>
          <w:sz w:val="24"/>
          <w:szCs w:val="24"/>
          <w:lang w:val="ru-RU"/>
        </w:rPr>
      </w:pPr>
      <w:r w:rsidRPr="00C37229">
        <w:rPr>
          <w:sz w:val="24"/>
          <w:szCs w:val="24"/>
          <w:lang w:val="ru-RU"/>
        </w:rPr>
        <w:t>Экологическое   воспитание,   прежде   всего,   связано   с   формированием   у студентов экологического сознания, включающего совокупность взглядов и идей о проблемах оптимального соотношения взаимодействия общества и окружающей среды в соответствии с конкретными жизненными потребностями людей и возможностями природы. Воспитание в этой сфере нацелено на изменение технократического стиля мышления и создание эмоционально-психологической установки на отношение к природе не только как к источнику сырьевых ресурсов, но как к среде обитания, обеспечивающей социальный и культурный прогресс человечества.</w:t>
      </w:r>
    </w:p>
    <w:p w:rsidR="004B4932" w:rsidRPr="00C37229" w:rsidRDefault="004B4932" w:rsidP="004B4932">
      <w:pPr>
        <w:pStyle w:val="a3"/>
        <w:spacing w:before="1" w:line="276" w:lineRule="auto"/>
        <w:ind w:right="110" w:firstLine="707"/>
        <w:rPr>
          <w:sz w:val="24"/>
          <w:szCs w:val="24"/>
          <w:lang w:val="ru-RU"/>
        </w:rPr>
      </w:pPr>
      <w:r w:rsidRPr="00C37229">
        <w:rPr>
          <w:sz w:val="24"/>
          <w:szCs w:val="24"/>
          <w:lang w:val="ru-RU"/>
        </w:rPr>
        <w:t>Таким образом, экологическому воспитанию необходимо уделять особое внимание, поскольку на современном этапе развития общества все более усиливается негативное влияние результатов человеческой деятельности на природу, что весьма остро ставит вопрос не только о здоровье людей, но и о возможности  дальнейшего  существования  всего человечества.</w:t>
      </w:r>
    </w:p>
    <w:p w:rsidR="004B4932" w:rsidRPr="00C37229" w:rsidRDefault="004B4932" w:rsidP="004B4932">
      <w:pPr>
        <w:pStyle w:val="Heading2"/>
        <w:spacing w:before="65" w:line="276" w:lineRule="auto"/>
        <w:ind w:left="809" w:right="110"/>
        <w:rPr>
          <w:sz w:val="24"/>
          <w:szCs w:val="24"/>
        </w:rPr>
      </w:pPr>
      <w:proofErr w:type="spellStart"/>
      <w:proofErr w:type="gramStart"/>
      <w:r w:rsidRPr="00C37229">
        <w:rPr>
          <w:sz w:val="24"/>
          <w:szCs w:val="24"/>
        </w:rPr>
        <w:t>Основные</w:t>
      </w:r>
      <w:proofErr w:type="spellEnd"/>
      <w:r w:rsidRPr="00C37229">
        <w:rPr>
          <w:sz w:val="24"/>
          <w:szCs w:val="24"/>
        </w:rPr>
        <w:t xml:space="preserve">  </w:t>
      </w:r>
      <w:proofErr w:type="spellStart"/>
      <w:r w:rsidRPr="00C37229">
        <w:rPr>
          <w:sz w:val="24"/>
          <w:szCs w:val="24"/>
        </w:rPr>
        <w:t>направления</w:t>
      </w:r>
      <w:proofErr w:type="spellEnd"/>
      <w:proofErr w:type="gramEnd"/>
      <w:r w:rsidRPr="00C37229">
        <w:rPr>
          <w:spacing w:val="51"/>
          <w:sz w:val="24"/>
          <w:szCs w:val="24"/>
        </w:rPr>
        <w:t xml:space="preserve"> </w:t>
      </w:r>
      <w:proofErr w:type="spellStart"/>
      <w:r w:rsidRPr="00C37229">
        <w:rPr>
          <w:sz w:val="24"/>
          <w:szCs w:val="24"/>
        </w:rPr>
        <w:t>деятельности</w:t>
      </w:r>
      <w:proofErr w:type="spellEnd"/>
      <w:r w:rsidRPr="00C37229">
        <w:rPr>
          <w:sz w:val="24"/>
          <w:szCs w:val="24"/>
        </w:rPr>
        <w:t>:</w:t>
      </w:r>
    </w:p>
    <w:p w:rsidR="004B4932" w:rsidRPr="00C37229" w:rsidRDefault="004B4932" w:rsidP="004B4932">
      <w:pPr>
        <w:pStyle w:val="a5"/>
        <w:numPr>
          <w:ilvl w:val="0"/>
          <w:numId w:val="8"/>
        </w:numPr>
        <w:tabs>
          <w:tab w:val="left" w:pos="1198"/>
          <w:tab w:val="left" w:pos="1199"/>
        </w:tabs>
        <w:spacing w:line="276" w:lineRule="auto"/>
        <w:ind w:firstLine="708"/>
        <w:jc w:val="left"/>
        <w:rPr>
          <w:sz w:val="24"/>
          <w:szCs w:val="24"/>
          <w:lang w:val="ru-RU"/>
        </w:rPr>
      </w:pPr>
      <w:r w:rsidRPr="00C37229">
        <w:rPr>
          <w:sz w:val="24"/>
          <w:szCs w:val="24"/>
          <w:lang w:val="ru-RU"/>
        </w:rPr>
        <w:t>воспитание  бережного  отношения  к</w:t>
      </w:r>
      <w:r w:rsidRPr="00C37229">
        <w:rPr>
          <w:spacing w:val="53"/>
          <w:sz w:val="24"/>
          <w:szCs w:val="24"/>
          <w:lang w:val="ru-RU"/>
        </w:rPr>
        <w:t xml:space="preserve"> </w:t>
      </w:r>
      <w:r w:rsidRPr="00C37229">
        <w:rPr>
          <w:sz w:val="24"/>
          <w:szCs w:val="24"/>
          <w:lang w:val="ru-RU"/>
        </w:rPr>
        <w:t>природе;</w:t>
      </w:r>
    </w:p>
    <w:p w:rsidR="004B4932" w:rsidRPr="00C37229" w:rsidRDefault="004B4932" w:rsidP="004B4932">
      <w:pPr>
        <w:pStyle w:val="a5"/>
        <w:numPr>
          <w:ilvl w:val="0"/>
          <w:numId w:val="8"/>
        </w:numPr>
        <w:tabs>
          <w:tab w:val="left" w:pos="1196"/>
        </w:tabs>
        <w:spacing w:before="1" w:line="276" w:lineRule="auto"/>
        <w:ind w:right="111" w:firstLine="708"/>
        <w:rPr>
          <w:sz w:val="24"/>
          <w:szCs w:val="24"/>
          <w:lang w:val="ru-RU"/>
        </w:rPr>
      </w:pPr>
      <w:r w:rsidRPr="00C37229">
        <w:rPr>
          <w:sz w:val="24"/>
          <w:szCs w:val="24"/>
          <w:lang w:val="ru-RU"/>
        </w:rPr>
        <w:t>разработка мероприятий по воспитанию экологической культуры студентов;</w:t>
      </w:r>
    </w:p>
    <w:p w:rsidR="004B4932" w:rsidRPr="00C37229" w:rsidRDefault="004B4932" w:rsidP="004B4932">
      <w:pPr>
        <w:jc w:val="both"/>
        <w:rPr>
          <w:sz w:val="24"/>
          <w:szCs w:val="24"/>
        </w:rPr>
        <w:sectPr w:rsidR="004B4932" w:rsidRPr="00C37229">
          <w:pgSz w:w="11910" w:h="16840"/>
          <w:pgMar w:top="1360" w:right="740" w:bottom="1220" w:left="1600" w:header="0" w:footer="1037" w:gutter="0"/>
          <w:cols w:space="720"/>
        </w:sectPr>
      </w:pPr>
    </w:p>
    <w:p w:rsidR="004B4932" w:rsidRPr="00CD2EB6" w:rsidRDefault="004B4932" w:rsidP="004B4932">
      <w:pPr>
        <w:pStyle w:val="a5"/>
        <w:numPr>
          <w:ilvl w:val="0"/>
          <w:numId w:val="8"/>
        </w:numPr>
        <w:tabs>
          <w:tab w:val="left" w:pos="1165"/>
        </w:tabs>
        <w:spacing w:before="52" w:line="276" w:lineRule="auto"/>
        <w:ind w:right="111" w:firstLine="708"/>
        <w:rPr>
          <w:sz w:val="24"/>
          <w:szCs w:val="24"/>
          <w:lang w:val="ru-RU"/>
        </w:rPr>
      </w:pPr>
      <w:r w:rsidRPr="00C37229">
        <w:rPr>
          <w:sz w:val="24"/>
          <w:szCs w:val="24"/>
          <w:lang w:val="ru-RU"/>
        </w:rPr>
        <w:lastRenderedPageBreak/>
        <w:t xml:space="preserve">увеличение объема самостоятельных творческих работ в ходе изучения </w:t>
      </w:r>
      <w:hyperlink r:id="rId11">
        <w:r w:rsidRPr="00C37229">
          <w:rPr>
            <w:sz w:val="24"/>
            <w:szCs w:val="24"/>
            <w:lang w:val="ru-RU"/>
          </w:rPr>
          <w:t>экологического</w:t>
        </w:r>
        <w:r w:rsidRPr="00C37229">
          <w:rPr>
            <w:spacing w:val="-7"/>
            <w:sz w:val="24"/>
            <w:szCs w:val="24"/>
            <w:lang w:val="ru-RU"/>
          </w:rPr>
          <w:t xml:space="preserve"> </w:t>
        </w:r>
        <w:r w:rsidRPr="00C37229">
          <w:rPr>
            <w:sz w:val="24"/>
            <w:szCs w:val="24"/>
            <w:lang w:val="ru-RU"/>
          </w:rPr>
          <w:t>права</w:t>
        </w:r>
      </w:hyperlink>
      <w:r w:rsidRPr="00C37229">
        <w:rPr>
          <w:sz w:val="24"/>
          <w:szCs w:val="24"/>
          <w:lang w:val="ru-RU"/>
        </w:rPr>
        <w:t>.</w:t>
      </w:r>
    </w:p>
    <w:p w:rsidR="004B4932" w:rsidRPr="00C37229" w:rsidRDefault="004B4932" w:rsidP="004B4932">
      <w:pPr>
        <w:pStyle w:val="Heading2"/>
        <w:numPr>
          <w:ilvl w:val="0"/>
          <w:numId w:val="13"/>
        </w:numPr>
        <w:tabs>
          <w:tab w:val="left" w:pos="1377"/>
          <w:tab w:val="left" w:pos="1378"/>
        </w:tabs>
        <w:spacing w:line="276" w:lineRule="auto"/>
        <w:ind w:left="1378" w:hanging="569"/>
        <w:rPr>
          <w:sz w:val="24"/>
          <w:szCs w:val="24"/>
        </w:rPr>
      </w:pPr>
      <w:proofErr w:type="spellStart"/>
      <w:r w:rsidRPr="00C37229">
        <w:rPr>
          <w:sz w:val="24"/>
          <w:szCs w:val="24"/>
        </w:rPr>
        <w:t>Спортивно-оздоровительное</w:t>
      </w:r>
      <w:proofErr w:type="spellEnd"/>
      <w:r w:rsidRPr="00C37229">
        <w:rPr>
          <w:spacing w:val="55"/>
          <w:sz w:val="24"/>
          <w:szCs w:val="24"/>
        </w:rPr>
        <w:t xml:space="preserve"> </w:t>
      </w:r>
      <w:proofErr w:type="spellStart"/>
      <w:r w:rsidRPr="00C37229">
        <w:rPr>
          <w:sz w:val="24"/>
          <w:szCs w:val="24"/>
        </w:rPr>
        <w:t>воспитание</w:t>
      </w:r>
      <w:proofErr w:type="spellEnd"/>
    </w:p>
    <w:p w:rsidR="004B4932" w:rsidRPr="00C37229" w:rsidRDefault="004B4932" w:rsidP="004B4932">
      <w:pPr>
        <w:pStyle w:val="a3"/>
        <w:spacing w:before="50" w:line="276" w:lineRule="auto"/>
        <w:ind w:right="106" w:firstLine="707"/>
        <w:rPr>
          <w:sz w:val="24"/>
          <w:szCs w:val="24"/>
          <w:lang w:val="ru-RU"/>
        </w:rPr>
      </w:pPr>
      <w:r w:rsidRPr="00C37229">
        <w:rPr>
          <w:sz w:val="24"/>
          <w:szCs w:val="24"/>
          <w:lang w:val="ru-RU"/>
        </w:rPr>
        <w:t>Охрана здоровья студентов традиционно считается одной из важнейших социальных задач общества. Успешная подготовка высококвалифицированных кадров тесно связана с укреплением и охраной здоровья, повышением работоспособности  студенческой</w:t>
      </w:r>
      <w:r w:rsidRPr="00C37229">
        <w:rPr>
          <w:spacing w:val="57"/>
          <w:sz w:val="24"/>
          <w:szCs w:val="24"/>
          <w:lang w:val="ru-RU"/>
        </w:rPr>
        <w:t xml:space="preserve"> </w:t>
      </w:r>
      <w:r w:rsidRPr="00C37229">
        <w:rPr>
          <w:sz w:val="24"/>
          <w:szCs w:val="24"/>
          <w:lang w:val="ru-RU"/>
        </w:rPr>
        <w:t>молодежи.</w:t>
      </w:r>
    </w:p>
    <w:p w:rsidR="004B4932" w:rsidRPr="00C37229" w:rsidRDefault="004B4932" w:rsidP="004B4932">
      <w:pPr>
        <w:pStyle w:val="a3"/>
        <w:spacing w:line="276" w:lineRule="auto"/>
        <w:ind w:right="107" w:firstLine="707"/>
        <w:rPr>
          <w:sz w:val="24"/>
          <w:szCs w:val="24"/>
          <w:lang w:val="ru-RU"/>
        </w:rPr>
      </w:pPr>
      <w:r w:rsidRPr="00C37229">
        <w:rPr>
          <w:sz w:val="24"/>
          <w:szCs w:val="24"/>
          <w:lang w:val="ru-RU"/>
        </w:rPr>
        <w:t>В современных условиях социальной, экономической и политической нестабильности нашего общества эта группа молодежи испытывает наибольшее отрицательное воздействие окружающей среды, так как их половое и физическое становление совпадает с периодом адаптации к новым, изменившимся для них условиям жизни,  обучения,  высоким  умственным нагрузкам.</w:t>
      </w:r>
    </w:p>
    <w:p w:rsidR="004B4932" w:rsidRPr="00C37229" w:rsidRDefault="004B4932" w:rsidP="004B4932">
      <w:pPr>
        <w:pStyle w:val="a3"/>
        <w:spacing w:before="1" w:line="276" w:lineRule="auto"/>
        <w:ind w:right="107"/>
        <w:rPr>
          <w:sz w:val="24"/>
          <w:szCs w:val="24"/>
          <w:lang w:val="ru-RU"/>
        </w:rPr>
      </w:pPr>
      <w:r w:rsidRPr="00C37229">
        <w:rPr>
          <w:sz w:val="24"/>
          <w:szCs w:val="24"/>
          <w:lang w:val="ru-RU"/>
        </w:rPr>
        <w:t xml:space="preserve">Студенты – это социальный слой населения, который можно отнести к группе повышенного риска, так как на непростые возрастные проблемы студентов (такие как </w:t>
      </w:r>
      <w:proofErr w:type="gramStart"/>
      <w:r w:rsidRPr="00C37229">
        <w:rPr>
          <w:sz w:val="24"/>
          <w:szCs w:val="24"/>
          <w:lang w:val="ru-RU"/>
        </w:rPr>
        <w:t>адаптация</w:t>
      </w:r>
      <w:proofErr w:type="gramEnd"/>
      <w:r w:rsidRPr="00C37229">
        <w:rPr>
          <w:sz w:val="24"/>
          <w:szCs w:val="24"/>
          <w:lang w:val="ru-RU"/>
        </w:rPr>
        <w:t xml:space="preserve"> к физиологическим и анатомическим изменениям, связанных с процессами созревания: высокая </w:t>
      </w:r>
      <w:proofErr w:type="spellStart"/>
      <w:r w:rsidRPr="00C37229">
        <w:rPr>
          <w:sz w:val="24"/>
          <w:szCs w:val="24"/>
          <w:lang w:val="ru-RU"/>
        </w:rPr>
        <w:t>психоэмоциональная</w:t>
      </w:r>
      <w:proofErr w:type="spellEnd"/>
      <w:r w:rsidRPr="00C37229">
        <w:rPr>
          <w:sz w:val="24"/>
          <w:szCs w:val="24"/>
          <w:lang w:val="ru-RU"/>
        </w:rPr>
        <w:t xml:space="preserve"> и умственная нагрузка, приспособления к новым условиям проживания и обучения; формирование межличностных </w:t>
      </w:r>
      <w:hyperlink r:id="rId12">
        <w:r w:rsidRPr="00C37229">
          <w:rPr>
            <w:sz w:val="24"/>
            <w:szCs w:val="24"/>
            <w:lang w:val="ru-RU"/>
          </w:rPr>
          <w:t>взаимоотношений</w:t>
        </w:r>
      </w:hyperlink>
      <w:r w:rsidRPr="00C37229">
        <w:rPr>
          <w:sz w:val="24"/>
          <w:szCs w:val="24"/>
          <w:lang w:val="ru-RU"/>
        </w:rPr>
        <w:t xml:space="preserve"> вне семьи)  накладывают  негативное</w:t>
      </w:r>
      <w:r w:rsidRPr="00C37229">
        <w:rPr>
          <w:spacing w:val="39"/>
          <w:sz w:val="24"/>
          <w:szCs w:val="24"/>
          <w:lang w:val="ru-RU"/>
        </w:rPr>
        <w:t xml:space="preserve"> </w:t>
      </w:r>
      <w:r w:rsidRPr="00C37229">
        <w:rPr>
          <w:sz w:val="24"/>
          <w:szCs w:val="24"/>
          <w:lang w:val="ru-RU"/>
        </w:rPr>
        <w:t>влияние.</w:t>
      </w:r>
    </w:p>
    <w:p w:rsidR="004B4932" w:rsidRPr="00C37229" w:rsidRDefault="004B4932" w:rsidP="004B4932">
      <w:pPr>
        <w:pStyle w:val="a3"/>
        <w:spacing w:line="276" w:lineRule="auto"/>
        <w:ind w:right="110" w:firstLine="707"/>
        <w:rPr>
          <w:sz w:val="24"/>
          <w:szCs w:val="24"/>
          <w:lang w:val="ru-RU"/>
        </w:rPr>
      </w:pPr>
      <w:r w:rsidRPr="00C37229">
        <w:rPr>
          <w:sz w:val="24"/>
          <w:szCs w:val="24"/>
          <w:lang w:val="ru-RU"/>
        </w:rPr>
        <w:t>Это ведёт к значительному усилению возрастного ухудшения адаптации студентов, следствием чего являются серьёзные медицинские и социально - психологические  проблемы,  возникающие  в  той  или  иной  форме  у студентов.</w:t>
      </w:r>
    </w:p>
    <w:p w:rsidR="004B4932" w:rsidRPr="00C37229" w:rsidRDefault="004B4932" w:rsidP="004B4932">
      <w:pPr>
        <w:pStyle w:val="a3"/>
        <w:spacing w:line="276" w:lineRule="auto"/>
        <w:ind w:right="111" w:firstLine="707"/>
        <w:rPr>
          <w:sz w:val="24"/>
          <w:szCs w:val="24"/>
          <w:lang w:val="ru-RU"/>
        </w:rPr>
      </w:pPr>
      <w:r w:rsidRPr="00C37229">
        <w:rPr>
          <w:sz w:val="24"/>
          <w:szCs w:val="24"/>
          <w:lang w:val="ru-RU"/>
        </w:rPr>
        <w:t>Во избежание таких серьезных проблем, в колледже ежегодно ведется профилактическая</w:t>
      </w:r>
      <w:r w:rsidRPr="00C37229">
        <w:rPr>
          <w:spacing w:val="56"/>
          <w:sz w:val="24"/>
          <w:szCs w:val="24"/>
          <w:lang w:val="ru-RU"/>
        </w:rPr>
        <w:t xml:space="preserve"> </w:t>
      </w:r>
      <w:r w:rsidRPr="00C37229">
        <w:rPr>
          <w:sz w:val="24"/>
          <w:szCs w:val="24"/>
          <w:lang w:val="ru-RU"/>
        </w:rPr>
        <w:t>работа:</w:t>
      </w:r>
    </w:p>
    <w:p w:rsidR="004B4932" w:rsidRPr="00C37229" w:rsidRDefault="004B4932" w:rsidP="004B4932">
      <w:pPr>
        <w:pStyle w:val="a5"/>
        <w:numPr>
          <w:ilvl w:val="0"/>
          <w:numId w:val="7"/>
        </w:numPr>
        <w:tabs>
          <w:tab w:val="left" w:pos="1069"/>
        </w:tabs>
        <w:spacing w:line="276" w:lineRule="auto"/>
        <w:ind w:firstLine="709"/>
        <w:jc w:val="left"/>
        <w:rPr>
          <w:sz w:val="24"/>
          <w:szCs w:val="24"/>
          <w:lang w:val="ru-RU"/>
        </w:rPr>
      </w:pPr>
      <w:r w:rsidRPr="00C37229">
        <w:rPr>
          <w:sz w:val="24"/>
          <w:szCs w:val="24"/>
          <w:lang w:val="ru-RU"/>
        </w:rPr>
        <w:t>проведение  медосмотра  среди  всех  студентов  в ДЦРБ;</w:t>
      </w:r>
    </w:p>
    <w:p w:rsidR="004B4932" w:rsidRPr="00C37229" w:rsidRDefault="004B4932" w:rsidP="004B4932">
      <w:pPr>
        <w:pStyle w:val="a5"/>
        <w:numPr>
          <w:ilvl w:val="0"/>
          <w:numId w:val="7"/>
        </w:numPr>
        <w:tabs>
          <w:tab w:val="left" w:pos="1069"/>
        </w:tabs>
        <w:spacing w:before="1" w:line="276" w:lineRule="auto"/>
        <w:ind w:left="1068" w:hanging="259"/>
        <w:jc w:val="left"/>
        <w:rPr>
          <w:sz w:val="24"/>
          <w:szCs w:val="24"/>
          <w:lang w:val="ru-RU"/>
        </w:rPr>
      </w:pPr>
      <w:r w:rsidRPr="00C37229">
        <w:rPr>
          <w:sz w:val="24"/>
          <w:szCs w:val="24"/>
          <w:lang w:val="ru-RU"/>
        </w:rPr>
        <w:t>проведение  плановых  профилактических</w:t>
      </w:r>
      <w:r w:rsidRPr="00C37229">
        <w:rPr>
          <w:spacing w:val="50"/>
          <w:sz w:val="24"/>
          <w:szCs w:val="24"/>
          <w:lang w:val="ru-RU"/>
        </w:rPr>
        <w:t xml:space="preserve"> </w:t>
      </w:r>
      <w:r w:rsidRPr="00C37229">
        <w:rPr>
          <w:sz w:val="24"/>
          <w:szCs w:val="24"/>
          <w:lang w:val="ru-RU"/>
        </w:rPr>
        <w:t>прививок в ДЦРБ;</w:t>
      </w:r>
    </w:p>
    <w:p w:rsidR="004B4932" w:rsidRPr="00C37229" w:rsidRDefault="004B4932" w:rsidP="004B4932">
      <w:pPr>
        <w:pStyle w:val="a5"/>
        <w:numPr>
          <w:ilvl w:val="0"/>
          <w:numId w:val="7"/>
        </w:numPr>
        <w:tabs>
          <w:tab w:val="left" w:pos="1069"/>
        </w:tabs>
        <w:spacing w:before="1" w:line="276" w:lineRule="auto"/>
        <w:ind w:left="1068" w:hanging="259"/>
        <w:jc w:val="left"/>
        <w:rPr>
          <w:sz w:val="24"/>
          <w:szCs w:val="24"/>
        </w:rPr>
      </w:pPr>
      <w:proofErr w:type="spellStart"/>
      <w:r w:rsidRPr="00C37229">
        <w:rPr>
          <w:sz w:val="24"/>
          <w:szCs w:val="24"/>
        </w:rPr>
        <w:t>психологические</w:t>
      </w:r>
      <w:proofErr w:type="spellEnd"/>
      <w:r w:rsidRPr="00C37229">
        <w:rPr>
          <w:spacing w:val="54"/>
          <w:sz w:val="24"/>
          <w:szCs w:val="24"/>
        </w:rPr>
        <w:t xml:space="preserve"> </w:t>
      </w:r>
      <w:proofErr w:type="spellStart"/>
      <w:r w:rsidRPr="00C37229">
        <w:rPr>
          <w:sz w:val="24"/>
          <w:szCs w:val="24"/>
        </w:rPr>
        <w:t>тренинги</w:t>
      </w:r>
      <w:proofErr w:type="spellEnd"/>
      <w:r w:rsidRPr="00C37229">
        <w:rPr>
          <w:sz w:val="24"/>
          <w:szCs w:val="24"/>
        </w:rPr>
        <w:t>;</w:t>
      </w:r>
    </w:p>
    <w:p w:rsidR="004B4932" w:rsidRPr="00C37229" w:rsidRDefault="004B4932" w:rsidP="004B4932">
      <w:pPr>
        <w:pStyle w:val="a5"/>
        <w:numPr>
          <w:ilvl w:val="0"/>
          <w:numId w:val="7"/>
        </w:numPr>
        <w:tabs>
          <w:tab w:val="left" w:pos="1064"/>
        </w:tabs>
        <w:spacing w:line="276" w:lineRule="auto"/>
        <w:ind w:right="111" w:firstLine="708"/>
        <w:rPr>
          <w:sz w:val="24"/>
          <w:szCs w:val="24"/>
          <w:lang w:val="ru-RU"/>
        </w:rPr>
      </w:pPr>
      <w:r w:rsidRPr="00C37229">
        <w:rPr>
          <w:sz w:val="24"/>
          <w:szCs w:val="24"/>
          <w:lang w:val="ru-RU"/>
        </w:rPr>
        <w:t xml:space="preserve">лекции, беседы фельдшера колледжа по профилактике </w:t>
      </w:r>
      <w:proofErr w:type="spellStart"/>
      <w:r w:rsidRPr="00C37229">
        <w:rPr>
          <w:sz w:val="24"/>
          <w:szCs w:val="24"/>
          <w:lang w:val="ru-RU"/>
        </w:rPr>
        <w:t>псих</w:t>
      </w:r>
      <w:proofErr w:type="gramStart"/>
      <w:r w:rsidRPr="00C37229">
        <w:rPr>
          <w:sz w:val="24"/>
          <w:szCs w:val="24"/>
          <w:lang w:val="ru-RU"/>
        </w:rPr>
        <w:t>о</w:t>
      </w:r>
      <w:proofErr w:type="spellEnd"/>
      <w:r w:rsidRPr="00C37229">
        <w:rPr>
          <w:sz w:val="24"/>
          <w:szCs w:val="24"/>
          <w:lang w:val="ru-RU"/>
        </w:rPr>
        <w:t>-</w:t>
      </w:r>
      <w:proofErr w:type="gramEnd"/>
      <w:r w:rsidRPr="00C37229">
        <w:rPr>
          <w:sz w:val="24"/>
          <w:szCs w:val="24"/>
          <w:lang w:val="ru-RU"/>
        </w:rPr>
        <w:t xml:space="preserve"> соматических</w:t>
      </w:r>
      <w:r w:rsidRPr="00C37229">
        <w:rPr>
          <w:spacing w:val="56"/>
          <w:sz w:val="24"/>
          <w:szCs w:val="24"/>
          <w:lang w:val="ru-RU"/>
        </w:rPr>
        <w:t xml:space="preserve"> </w:t>
      </w:r>
      <w:r w:rsidRPr="00C37229">
        <w:rPr>
          <w:sz w:val="24"/>
          <w:szCs w:val="24"/>
          <w:lang w:val="ru-RU"/>
        </w:rPr>
        <w:t>заболеваний.</w:t>
      </w:r>
    </w:p>
    <w:p w:rsidR="004B4932" w:rsidRPr="00C37229" w:rsidRDefault="004B4932" w:rsidP="004B4932">
      <w:pPr>
        <w:pStyle w:val="a3"/>
        <w:spacing w:line="276" w:lineRule="auto"/>
        <w:ind w:left="100" w:right="111" w:firstLine="707"/>
        <w:rPr>
          <w:sz w:val="24"/>
          <w:szCs w:val="24"/>
          <w:lang w:val="ru-RU"/>
        </w:rPr>
      </w:pPr>
      <w:r w:rsidRPr="00C37229">
        <w:rPr>
          <w:sz w:val="24"/>
          <w:szCs w:val="24"/>
          <w:lang w:val="ru-RU"/>
        </w:rPr>
        <w:t>Свою деятельность преподаватель физического воспитания осуществляет по следующим</w:t>
      </w:r>
      <w:r w:rsidRPr="00C37229">
        <w:rPr>
          <w:spacing w:val="56"/>
          <w:sz w:val="24"/>
          <w:szCs w:val="24"/>
          <w:lang w:val="ru-RU"/>
        </w:rPr>
        <w:t xml:space="preserve"> </w:t>
      </w:r>
      <w:r w:rsidRPr="00C37229">
        <w:rPr>
          <w:sz w:val="24"/>
          <w:szCs w:val="24"/>
          <w:lang w:val="ru-RU"/>
        </w:rPr>
        <w:t>направлениям:</w:t>
      </w:r>
    </w:p>
    <w:p w:rsidR="004B4932" w:rsidRPr="00C37229" w:rsidRDefault="004B4932" w:rsidP="004B4932">
      <w:pPr>
        <w:pStyle w:val="a5"/>
        <w:numPr>
          <w:ilvl w:val="0"/>
          <w:numId w:val="6"/>
        </w:numPr>
        <w:tabs>
          <w:tab w:val="left" w:pos="1073"/>
        </w:tabs>
        <w:spacing w:line="276" w:lineRule="auto"/>
        <w:ind w:right="110" w:firstLine="708"/>
        <w:jc w:val="both"/>
        <w:rPr>
          <w:sz w:val="24"/>
          <w:szCs w:val="24"/>
          <w:lang w:val="ru-RU"/>
        </w:rPr>
      </w:pPr>
      <w:r w:rsidRPr="00C37229">
        <w:rPr>
          <w:sz w:val="24"/>
          <w:szCs w:val="24"/>
          <w:lang w:val="ru-RU"/>
        </w:rPr>
        <w:t>Организация и проведение учебного процесса по дисциплине «Физическая культура» со студентами 1 - 4 курсов, обеспечивающего укрепление здоровья студентов, улучшение физической подготовленности, заинтересованности в физическом совершенствовании и здоровом образе жизни, приобретение студентами практических умений и навыков в области использования средств физической  культуры  в  жизни,  в  том  числе  в  профессиональной</w:t>
      </w:r>
      <w:r w:rsidRPr="00C37229">
        <w:rPr>
          <w:spacing w:val="37"/>
          <w:sz w:val="24"/>
          <w:szCs w:val="24"/>
          <w:lang w:val="ru-RU"/>
        </w:rPr>
        <w:t xml:space="preserve"> </w:t>
      </w:r>
      <w:r w:rsidRPr="00C37229">
        <w:rPr>
          <w:sz w:val="24"/>
          <w:szCs w:val="24"/>
          <w:lang w:val="ru-RU"/>
        </w:rPr>
        <w:t>деятельности.</w:t>
      </w:r>
    </w:p>
    <w:p w:rsidR="004B4932" w:rsidRPr="00C37229" w:rsidRDefault="004B4932" w:rsidP="004B4932">
      <w:pPr>
        <w:pStyle w:val="a5"/>
        <w:numPr>
          <w:ilvl w:val="0"/>
          <w:numId w:val="6"/>
        </w:numPr>
        <w:tabs>
          <w:tab w:val="left" w:pos="1133"/>
        </w:tabs>
        <w:spacing w:before="1" w:line="276" w:lineRule="auto"/>
        <w:ind w:left="1132" w:hanging="324"/>
        <w:rPr>
          <w:sz w:val="24"/>
          <w:szCs w:val="24"/>
          <w:lang w:val="ru-RU"/>
        </w:rPr>
      </w:pPr>
      <w:r w:rsidRPr="00C37229">
        <w:rPr>
          <w:sz w:val="24"/>
          <w:szCs w:val="24"/>
          <w:lang w:val="ru-RU"/>
        </w:rPr>
        <w:t>Организация  и  проведение  внутри  колледжа  спортивных</w:t>
      </w:r>
      <w:r w:rsidRPr="00C37229">
        <w:rPr>
          <w:spacing w:val="-19"/>
          <w:sz w:val="24"/>
          <w:szCs w:val="24"/>
          <w:lang w:val="ru-RU"/>
        </w:rPr>
        <w:t xml:space="preserve"> </w:t>
      </w:r>
      <w:r w:rsidRPr="00C37229">
        <w:rPr>
          <w:sz w:val="24"/>
          <w:szCs w:val="24"/>
          <w:lang w:val="ru-RU"/>
        </w:rPr>
        <w:t>мероприятий.</w:t>
      </w:r>
    </w:p>
    <w:p w:rsidR="004B4932" w:rsidRPr="00C37229" w:rsidRDefault="004B4932" w:rsidP="004B4932">
      <w:pPr>
        <w:pStyle w:val="a5"/>
        <w:numPr>
          <w:ilvl w:val="0"/>
          <w:numId w:val="6"/>
        </w:numPr>
        <w:tabs>
          <w:tab w:val="left" w:pos="1338"/>
        </w:tabs>
        <w:spacing w:line="276" w:lineRule="auto"/>
        <w:ind w:left="101" w:right="110" w:firstLine="708"/>
        <w:jc w:val="both"/>
        <w:rPr>
          <w:sz w:val="24"/>
          <w:szCs w:val="24"/>
          <w:lang w:val="ru-RU"/>
        </w:rPr>
      </w:pPr>
      <w:r w:rsidRPr="00C37229">
        <w:rPr>
          <w:sz w:val="24"/>
          <w:szCs w:val="24"/>
          <w:lang w:val="ru-RU"/>
        </w:rPr>
        <w:t>Обеспечение учебного процесса необходимым инвентарем и оборудованием. Обеспечение морального поощрения лучших спортсменов  и команд  победителей  различных</w:t>
      </w:r>
      <w:r w:rsidRPr="00C37229">
        <w:rPr>
          <w:spacing w:val="53"/>
          <w:sz w:val="24"/>
          <w:szCs w:val="24"/>
          <w:lang w:val="ru-RU"/>
        </w:rPr>
        <w:t xml:space="preserve"> </w:t>
      </w:r>
      <w:r w:rsidRPr="00C37229">
        <w:rPr>
          <w:sz w:val="24"/>
          <w:szCs w:val="24"/>
          <w:lang w:val="ru-RU"/>
        </w:rPr>
        <w:t>соревнований.</w:t>
      </w:r>
    </w:p>
    <w:p w:rsidR="004B4932" w:rsidRPr="00C37229" w:rsidRDefault="004B4932" w:rsidP="004B4932">
      <w:pPr>
        <w:pStyle w:val="a5"/>
        <w:numPr>
          <w:ilvl w:val="0"/>
          <w:numId w:val="5"/>
        </w:numPr>
        <w:tabs>
          <w:tab w:val="left" w:pos="1098"/>
        </w:tabs>
        <w:spacing w:line="276" w:lineRule="auto"/>
        <w:ind w:right="109" w:firstLine="708"/>
        <w:jc w:val="both"/>
        <w:rPr>
          <w:sz w:val="24"/>
          <w:szCs w:val="24"/>
          <w:lang w:val="ru-RU"/>
        </w:rPr>
      </w:pPr>
      <w:r w:rsidRPr="00C37229">
        <w:rPr>
          <w:sz w:val="24"/>
          <w:szCs w:val="24"/>
          <w:lang w:val="ru-RU"/>
        </w:rPr>
        <w:t>Сотрудничество с городскими, республиканскими и другими организациями по проблемам  физической  культуры  и</w:t>
      </w:r>
      <w:r w:rsidRPr="00C37229">
        <w:rPr>
          <w:spacing w:val="53"/>
          <w:sz w:val="24"/>
          <w:szCs w:val="24"/>
          <w:lang w:val="ru-RU"/>
        </w:rPr>
        <w:t xml:space="preserve"> </w:t>
      </w:r>
      <w:r w:rsidRPr="00C37229">
        <w:rPr>
          <w:sz w:val="24"/>
          <w:szCs w:val="24"/>
          <w:lang w:val="ru-RU"/>
        </w:rPr>
        <w:t>спорта.</w:t>
      </w:r>
    </w:p>
    <w:p w:rsidR="004B4932" w:rsidRPr="00C37229" w:rsidRDefault="004B4932" w:rsidP="004B4932">
      <w:pPr>
        <w:pStyle w:val="a5"/>
        <w:numPr>
          <w:ilvl w:val="0"/>
          <w:numId w:val="5"/>
        </w:numPr>
        <w:tabs>
          <w:tab w:val="left" w:pos="1297"/>
        </w:tabs>
        <w:spacing w:line="276" w:lineRule="auto"/>
        <w:ind w:right="109" w:firstLine="708"/>
        <w:jc w:val="both"/>
        <w:rPr>
          <w:sz w:val="24"/>
          <w:szCs w:val="24"/>
          <w:lang w:val="ru-RU"/>
        </w:rPr>
      </w:pPr>
      <w:r w:rsidRPr="00C37229">
        <w:rPr>
          <w:sz w:val="24"/>
          <w:szCs w:val="24"/>
          <w:lang w:val="ru-RU"/>
        </w:rPr>
        <w:t>Проведение практических занятий по физической культуре в благоприятные  погодные  дни  на  открытой  спортивной  площадке.</w:t>
      </w:r>
    </w:p>
    <w:p w:rsidR="004B4932" w:rsidRPr="00C37229" w:rsidRDefault="004B4932" w:rsidP="004B4932">
      <w:pPr>
        <w:jc w:val="both"/>
        <w:rPr>
          <w:sz w:val="24"/>
          <w:szCs w:val="24"/>
        </w:rPr>
        <w:sectPr w:rsidR="004B4932" w:rsidRPr="00C37229">
          <w:pgSz w:w="11910" w:h="16840"/>
          <w:pgMar w:top="1340" w:right="740" w:bottom="1220" w:left="1600" w:header="0" w:footer="1037" w:gutter="0"/>
          <w:cols w:space="720"/>
        </w:sectPr>
      </w:pPr>
    </w:p>
    <w:p w:rsidR="004B4932" w:rsidRPr="00C37229" w:rsidRDefault="004B4932" w:rsidP="004B4932">
      <w:pPr>
        <w:pStyle w:val="Heading2"/>
        <w:numPr>
          <w:ilvl w:val="0"/>
          <w:numId w:val="13"/>
        </w:numPr>
        <w:tabs>
          <w:tab w:val="left" w:pos="1378"/>
          <w:tab w:val="left" w:pos="1379"/>
        </w:tabs>
        <w:spacing w:before="40" w:line="276" w:lineRule="auto"/>
        <w:ind w:left="1378" w:hanging="569"/>
        <w:rPr>
          <w:sz w:val="24"/>
          <w:szCs w:val="24"/>
        </w:rPr>
      </w:pPr>
      <w:proofErr w:type="spellStart"/>
      <w:r w:rsidRPr="00C37229">
        <w:rPr>
          <w:sz w:val="24"/>
          <w:szCs w:val="24"/>
        </w:rPr>
        <w:lastRenderedPageBreak/>
        <w:t>Трудовое</w:t>
      </w:r>
      <w:proofErr w:type="spellEnd"/>
      <w:r w:rsidRPr="00C37229">
        <w:rPr>
          <w:sz w:val="24"/>
          <w:szCs w:val="24"/>
        </w:rPr>
        <w:t xml:space="preserve">  и  </w:t>
      </w:r>
      <w:proofErr w:type="spellStart"/>
      <w:r w:rsidRPr="00C37229">
        <w:rPr>
          <w:sz w:val="24"/>
          <w:szCs w:val="24"/>
        </w:rPr>
        <w:t>профессиональное</w:t>
      </w:r>
      <w:proofErr w:type="spellEnd"/>
      <w:r w:rsidRPr="00C37229">
        <w:rPr>
          <w:spacing w:val="49"/>
          <w:sz w:val="24"/>
          <w:szCs w:val="24"/>
        </w:rPr>
        <w:t xml:space="preserve"> </w:t>
      </w:r>
      <w:proofErr w:type="spellStart"/>
      <w:r w:rsidRPr="00C37229">
        <w:rPr>
          <w:sz w:val="24"/>
          <w:szCs w:val="24"/>
        </w:rPr>
        <w:t>воспитание</w:t>
      </w:r>
      <w:proofErr w:type="spellEnd"/>
    </w:p>
    <w:p w:rsidR="004B4932" w:rsidRPr="00C37229" w:rsidRDefault="004B4932" w:rsidP="004B4932">
      <w:pPr>
        <w:pStyle w:val="a3"/>
        <w:spacing w:before="50" w:line="276" w:lineRule="auto"/>
        <w:ind w:right="109"/>
        <w:rPr>
          <w:sz w:val="24"/>
          <w:szCs w:val="24"/>
        </w:rPr>
      </w:pPr>
      <w:r w:rsidRPr="00C37229">
        <w:rPr>
          <w:sz w:val="24"/>
          <w:szCs w:val="24"/>
          <w:lang w:val="ru-RU"/>
        </w:rPr>
        <w:t xml:space="preserve">В  процессе  трудового  воспитания  у  студентов  развивается   стремление   к систематическому общественно полезному труду, привычка трудиться  на совесть,  т. е.  </w:t>
      </w:r>
      <w:proofErr w:type="spellStart"/>
      <w:r w:rsidRPr="00C37229">
        <w:rPr>
          <w:sz w:val="24"/>
          <w:szCs w:val="24"/>
        </w:rPr>
        <w:t>формируется</w:t>
      </w:r>
      <w:proofErr w:type="spellEnd"/>
      <w:r w:rsidRPr="00C37229">
        <w:rPr>
          <w:sz w:val="24"/>
          <w:szCs w:val="24"/>
        </w:rPr>
        <w:t xml:space="preserve">  </w:t>
      </w:r>
      <w:proofErr w:type="spellStart"/>
      <w:r w:rsidRPr="00C37229">
        <w:rPr>
          <w:sz w:val="24"/>
          <w:szCs w:val="24"/>
        </w:rPr>
        <w:t>трудолюбие</w:t>
      </w:r>
      <w:proofErr w:type="spellEnd"/>
      <w:r w:rsidRPr="00C37229">
        <w:rPr>
          <w:sz w:val="24"/>
          <w:szCs w:val="24"/>
        </w:rPr>
        <w:t xml:space="preserve">  </w:t>
      </w:r>
      <w:proofErr w:type="spellStart"/>
      <w:r w:rsidRPr="00C37229">
        <w:rPr>
          <w:sz w:val="24"/>
          <w:szCs w:val="24"/>
        </w:rPr>
        <w:t>как</w:t>
      </w:r>
      <w:proofErr w:type="spellEnd"/>
      <w:r w:rsidRPr="00C37229">
        <w:rPr>
          <w:sz w:val="24"/>
          <w:szCs w:val="24"/>
        </w:rPr>
        <w:t xml:space="preserve">  </w:t>
      </w:r>
      <w:proofErr w:type="spellStart"/>
      <w:r w:rsidRPr="00C37229">
        <w:rPr>
          <w:sz w:val="24"/>
          <w:szCs w:val="24"/>
        </w:rPr>
        <w:t>черта</w:t>
      </w:r>
      <w:proofErr w:type="spellEnd"/>
      <w:r w:rsidRPr="00C37229">
        <w:rPr>
          <w:spacing w:val="46"/>
          <w:sz w:val="24"/>
          <w:szCs w:val="24"/>
        </w:rPr>
        <w:t xml:space="preserve"> </w:t>
      </w:r>
      <w:proofErr w:type="spellStart"/>
      <w:r w:rsidRPr="00C37229">
        <w:rPr>
          <w:sz w:val="24"/>
          <w:szCs w:val="24"/>
        </w:rPr>
        <w:t>личности</w:t>
      </w:r>
      <w:proofErr w:type="spellEnd"/>
      <w:r w:rsidRPr="00C37229">
        <w:rPr>
          <w:sz w:val="24"/>
          <w:szCs w:val="24"/>
        </w:rPr>
        <w:t>.</w:t>
      </w:r>
    </w:p>
    <w:p w:rsidR="004B4932" w:rsidRPr="00C37229" w:rsidRDefault="004B4932" w:rsidP="004B4932">
      <w:pPr>
        <w:pStyle w:val="Heading2"/>
        <w:spacing w:before="68" w:line="276" w:lineRule="auto"/>
        <w:ind w:left="809" w:right="110"/>
        <w:rPr>
          <w:sz w:val="24"/>
          <w:szCs w:val="24"/>
        </w:rPr>
      </w:pPr>
      <w:proofErr w:type="spellStart"/>
      <w:proofErr w:type="gramStart"/>
      <w:r w:rsidRPr="00C37229">
        <w:rPr>
          <w:sz w:val="24"/>
          <w:szCs w:val="24"/>
        </w:rPr>
        <w:t>Основные</w:t>
      </w:r>
      <w:proofErr w:type="spellEnd"/>
      <w:r w:rsidRPr="00C37229">
        <w:rPr>
          <w:sz w:val="24"/>
          <w:szCs w:val="24"/>
        </w:rPr>
        <w:t xml:space="preserve">  </w:t>
      </w:r>
      <w:proofErr w:type="spellStart"/>
      <w:r w:rsidRPr="00C37229">
        <w:rPr>
          <w:sz w:val="24"/>
          <w:szCs w:val="24"/>
        </w:rPr>
        <w:t>направления</w:t>
      </w:r>
      <w:proofErr w:type="spellEnd"/>
      <w:proofErr w:type="gramEnd"/>
      <w:r w:rsidRPr="00C37229">
        <w:rPr>
          <w:spacing w:val="51"/>
          <w:sz w:val="24"/>
          <w:szCs w:val="24"/>
        </w:rPr>
        <w:t xml:space="preserve"> </w:t>
      </w:r>
      <w:proofErr w:type="spellStart"/>
      <w:r w:rsidRPr="00C37229">
        <w:rPr>
          <w:sz w:val="24"/>
          <w:szCs w:val="24"/>
        </w:rPr>
        <w:t>деятельности</w:t>
      </w:r>
      <w:proofErr w:type="spellEnd"/>
      <w:r w:rsidRPr="00C37229">
        <w:rPr>
          <w:sz w:val="24"/>
          <w:szCs w:val="24"/>
        </w:rPr>
        <w:t>:</w:t>
      </w:r>
    </w:p>
    <w:p w:rsidR="004B4932" w:rsidRPr="00C37229" w:rsidRDefault="004B4932" w:rsidP="004B4932">
      <w:pPr>
        <w:pStyle w:val="a5"/>
        <w:numPr>
          <w:ilvl w:val="0"/>
          <w:numId w:val="7"/>
        </w:numPr>
        <w:tabs>
          <w:tab w:val="left" w:pos="1170"/>
        </w:tabs>
        <w:spacing w:line="276" w:lineRule="auto"/>
        <w:ind w:left="101" w:right="110" w:firstLine="708"/>
        <w:rPr>
          <w:sz w:val="24"/>
          <w:szCs w:val="24"/>
          <w:lang w:val="ru-RU"/>
        </w:rPr>
      </w:pPr>
      <w:r w:rsidRPr="00C37229">
        <w:rPr>
          <w:sz w:val="24"/>
          <w:szCs w:val="24"/>
          <w:lang w:val="ru-RU"/>
        </w:rPr>
        <w:t>осуществление   мероприятий   по   поддержанию   порядка   и   чистоты  в  учебных  аудиториях  и</w:t>
      </w:r>
      <w:r w:rsidRPr="00C37229">
        <w:rPr>
          <w:spacing w:val="50"/>
          <w:sz w:val="24"/>
          <w:szCs w:val="24"/>
          <w:lang w:val="ru-RU"/>
        </w:rPr>
        <w:t xml:space="preserve"> </w:t>
      </w:r>
      <w:r w:rsidRPr="00C37229">
        <w:rPr>
          <w:sz w:val="24"/>
          <w:szCs w:val="24"/>
          <w:lang w:val="ru-RU"/>
        </w:rPr>
        <w:t>кабинетах;</w:t>
      </w:r>
    </w:p>
    <w:p w:rsidR="004B4932" w:rsidRPr="00C37229" w:rsidRDefault="004B4932" w:rsidP="004B4932">
      <w:pPr>
        <w:pStyle w:val="a5"/>
        <w:numPr>
          <w:ilvl w:val="0"/>
          <w:numId w:val="7"/>
        </w:numPr>
        <w:tabs>
          <w:tab w:val="left" w:pos="1103"/>
        </w:tabs>
        <w:spacing w:before="1" w:line="276" w:lineRule="auto"/>
        <w:ind w:left="101" w:right="110" w:firstLine="708"/>
        <w:rPr>
          <w:sz w:val="24"/>
          <w:szCs w:val="24"/>
          <w:lang w:val="ru-RU"/>
        </w:rPr>
      </w:pPr>
      <w:r w:rsidRPr="00C37229">
        <w:rPr>
          <w:sz w:val="24"/>
          <w:szCs w:val="24"/>
          <w:lang w:val="ru-RU"/>
        </w:rPr>
        <w:t>привлечение студентов к оказанию содействия и помощи в оборудовании кабинетов;</w:t>
      </w:r>
    </w:p>
    <w:p w:rsidR="004B4932" w:rsidRPr="00C37229" w:rsidRDefault="004B4932" w:rsidP="004B4932">
      <w:pPr>
        <w:pStyle w:val="a5"/>
        <w:numPr>
          <w:ilvl w:val="0"/>
          <w:numId w:val="7"/>
        </w:numPr>
        <w:tabs>
          <w:tab w:val="left" w:pos="1174"/>
        </w:tabs>
        <w:spacing w:before="1" w:line="276" w:lineRule="auto"/>
        <w:ind w:left="101" w:right="110" w:firstLine="708"/>
        <w:rPr>
          <w:sz w:val="24"/>
          <w:szCs w:val="24"/>
          <w:lang w:val="ru-RU"/>
        </w:rPr>
      </w:pPr>
      <w:r w:rsidRPr="00C37229">
        <w:rPr>
          <w:sz w:val="24"/>
          <w:szCs w:val="24"/>
          <w:lang w:val="ru-RU"/>
        </w:rPr>
        <w:t>привлечение студентов к оказанию содействия в художественно- информационном  оформлении  помещений,  аудиторий,</w:t>
      </w:r>
      <w:r w:rsidRPr="00C37229">
        <w:rPr>
          <w:spacing w:val="46"/>
          <w:sz w:val="24"/>
          <w:szCs w:val="24"/>
          <w:lang w:val="ru-RU"/>
        </w:rPr>
        <w:t xml:space="preserve"> </w:t>
      </w:r>
      <w:r w:rsidRPr="00C37229">
        <w:rPr>
          <w:sz w:val="24"/>
          <w:szCs w:val="24"/>
          <w:lang w:val="ru-RU"/>
        </w:rPr>
        <w:t>коридоров.</w:t>
      </w:r>
    </w:p>
    <w:p w:rsidR="004B4932" w:rsidRPr="00C37229" w:rsidRDefault="004B4932" w:rsidP="004B4932">
      <w:pPr>
        <w:pStyle w:val="a3"/>
        <w:spacing w:before="8" w:line="276" w:lineRule="auto"/>
        <w:ind w:left="0" w:firstLine="0"/>
        <w:jc w:val="left"/>
        <w:rPr>
          <w:sz w:val="24"/>
          <w:szCs w:val="24"/>
          <w:lang w:val="ru-RU"/>
        </w:rPr>
      </w:pPr>
    </w:p>
    <w:p w:rsidR="004B4932" w:rsidRPr="00C37229" w:rsidRDefault="004B4932" w:rsidP="004B4932">
      <w:pPr>
        <w:pStyle w:val="Heading2"/>
        <w:numPr>
          <w:ilvl w:val="0"/>
          <w:numId w:val="13"/>
        </w:numPr>
        <w:tabs>
          <w:tab w:val="left" w:pos="1378"/>
          <w:tab w:val="left" w:pos="1379"/>
        </w:tabs>
        <w:spacing w:line="276" w:lineRule="auto"/>
        <w:ind w:left="1378" w:hanging="569"/>
        <w:rPr>
          <w:sz w:val="24"/>
          <w:szCs w:val="24"/>
        </w:rPr>
      </w:pPr>
      <w:r w:rsidRPr="00C37229">
        <w:rPr>
          <w:sz w:val="24"/>
          <w:szCs w:val="24"/>
        </w:rPr>
        <w:t>Профориентационная</w:t>
      </w:r>
      <w:r w:rsidRPr="00C37229">
        <w:rPr>
          <w:spacing w:val="53"/>
          <w:sz w:val="24"/>
          <w:szCs w:val="24"/>
        </w:rPr>
        <w:t xml:space="preserve"> </w:t>
      </w:r>
      <w:r w:rsidRPr="00C37229">
        <w:rPr>
          <w:sz w:val="24"/>
          <w:szCs w:val="24"/>
          <w:lang w:val="ru-RU"/>
        </w:rPr>
        <w:t>работа</w:t>
      </w:r>
    </w:p>
    <w:p w:rsidR="004B4932" w:rsidRPr="00C37229" w:rsidRDefault="004B4932" w:rsidP="004B4932">
      <w:pPr>
        <w:pStyle w:val="a3"/>
        <w:spacing w:before="69" w:line="276" w:lineRule="auto"/>
        <w:ind w:right="108" w:firstLine="707"/>
        <w:rPr>
          <w:sz w:val="24"/>
          <w:szCs w:val="24"/>
          <w:lang w:val="ru-RU"/>
        </w:rPr>
      </w:pPr>
      <w:r w:rsidRPr="00C37229">
        <w:rPr>
          <w:sz w:val="24"/>
          <w:szCs w:val="24"/>
          <w:lang w:val="ru-RU"/>
        </w:rPr>
        <w:t>Профориентационная работа в колледже проводится учебной частью совместно  с  приемной  комиссией  и  преподавательским  составом колледжа.</w:t>
      </w:r>
    </w:p>
    <w:p w:rsidR="004B4932" w:rsidRPr="00C37229" w:rsidRDefault="004B4932" w:rsidP="004B4932">
      <w:pPr>
        <w:pStyle w:val="a3"/>
        <w:spacing w:before="1" w:line="276" w:lineRule="auto"/>
        <w:ind w:right="107"/>
        <w:rPr>
          <w:sz w:val="24"/>
          <w:szCs w:val="24"/>
          <w:lang w:val="ru-RU"/>
        </w:rPr>
      </w:pPr>
      <w:r w:rsidRPr="00C37229">
        <w:rPr>
          <w:sz w:val="24"/>
          <w:szCs w:val="24"/>
          <w:lang w:val="ru-RU"/>
        </w:rPr>
        <w:t>Основной  целью  этой  работы  колледжа  является  система  мероприятий  по изучению способностей абитуриентов, профессиональный отбор на специальности  и  направления  подготовки   колледжа,   ориентация   молодежи   на получение среднего профессионального образования, приведение образовательных  потребностей  абитуриентов  в  соответствие  с  рынком</w:t>
      </w:r>
      <w:r w:rsidRPr="00C37229">
        <w:rPr>
          <w:spacing w:val="41"/>
          <w:sz w:val="24"/>
          <w:szCs w:val="24"/>
          <w:lang w:val="ru-RU"/>
        </w:rPr>
        <w:t xml:space="preserve"> </w:t>
      </w:r>
      <w:r w:rsidRPr="00C37229">
        <w:rPr>
          <w:sz w:val="24"/>
          <w:szCs w:val="24"/>
          <w:lang w:val="ru-RU"/>
        </w:rPr>
        <w:t>труда.</w:t>
      </w:r>
    </w:p>
    <w:p w:rsidR="004B4932" w:rsidRPr="00C37229" w:rsidRDefault="004B4932" w:rsidP="004B4932">
      <w:pPr>
        <w:pStyle w:val="a3"/>
        <w:spacing w:before="1" w:line="276" w:lineRule="auto"/>
        <w:ind w:right="109"/>
        <w:rPr>
          <w:sz w:val="24"/>
          <w:szCs w:val="24"/>
          <w:lang w:val="ru-RU"/>
        </w:rPr>
      </w:pPr>
      <w:r w:rsidRPr="00C37229">
        <w:rPr>
          <w:sz w:val="24"/>
          <w:szCs w:val="24"/>
          <w:lang w:val="ru-RU"/>
        </w:rPr>
        <w:t>Основой эффективной профориентационной деятельности колледжа  является работа среди учащихся средних общеобразовательных школ, лицеев, гимназий города и</w:t>
      </w:r>
      <w:r w:rsidRPr="00C37229">
        <w:rPr>
          <w:spacing w:val="-5"/>
          <w:sz w:val="24"/>
          <w:szCs w:val="24"/>
          <w:lang w:val="ru-RU"/>
        </w:rPr>
        <w:t xml:space="preserve"> </w:t>
      </w:r>
      <w:r w:rsidRPr="00C37229">
        <w:rPr>
          <w:sz w:val="24"/>
          <w:szCs w:val="24"/>
          <w:lang w:val="ru-RU"/>
        </w:rPr>
        <w:t>района.</w:t>
      </w:r>
    </w:p>
    <w:p w:rsidR="004B4932" w:rsidRPr="00C37229" w:rsidRDefault="004B4932" w:rsidP="004B4932">
      <w:pPr>
        <w:pStyle w:val="a3"/>
        <w:spacing w:before="1" w:line="276" w:lineRule="auto"/>
        <w:ind w:right="111"/>
        <w:rPr>
          <w:sz w:val="24"/>
          <w:szCs w:val="24"/>
          <w:lang w:val="ru-RU"/>
        </w:rPr>
      </w:pPr>
      <w:r w:rsidRPr="00C37229">
        <w:rPr>
          <w:sz w:val="24"/>
          <w:szCs w:val="24"/>
          <w:lang w:val="ru-RU"/>
        </w:rPr>
        <w:t>В соответствии с установленными целями основными задачами профориентационной  работы  в  колледже</w:t>
      </w:r>
      <w:r w:rsidRPr="00C37229">
        <w:rPr>
          <w:spacing w:val="52"/>
          <w:sz w:val="24"/>
          <w:szCs w:val="24"/>
          <w:lang w:val="ru-RU"/>
        </w:rPr>
        <w:t xml:space="preserve"> </w:t>
      </w:r>
      <w:r w:rsidRPr="00C37229">
        <w:rPr>
          <w:sz w:val="24"/>
          <w:szCs w:val="24"/>
          <w:lang w:val="ru-RU"/>
        </w:rPr>
        <w:t>являются:</w:t>
      </w:r>
    </w:p>
    <w:p w:rsidR="004B4932" w:rsidRPr="00C37229" w:rsidRDefault="004B4932" w:rsidP="004B4932">
      <w:pPr>
        <w:pStyle w:val="a5"/>
        <w:numPr>
          <w:ilvl w:val="0"/>
          <w:numId w:val="4"/>
        </w:numPr>
        <w:tabs>
          <w:tab w:val="left" w:pos="1165"/>
        </w:tabs>
        <w:spacing w:line="276" w:lineRule="auto"/>
        <w:ind w:right="113" w:firstLine="708"/>
        <w:rPr>
          <w:sz w:val="24"/>
          <w:szCs w:val="24"/>
          <w:lang w:val="ru-RU"/>
        </w:rPr>
      </w:pPr>
      <w:r w:rsidRPr="00C37229">
        <w:rPr>
          <w:sz w:val="24"/>
          <w:szCs w:val="24"/>
          <w:lang w:val="ru-RU"/>
        </w:rPr>
        <w:t>организация и осуществление взаимодействия с образовательными учреждениями среднего общего</w:t>
      </w:r>
      <w:r w:rsidRPr="00C37229">
        <w:rPr>
          <w:spacing w:val="-13"/>
          <w:sz w:val="24"/>
          <w:szCs w:val="24"/>
          <w:lang w:val="ru-RU"/>
        </w:rPr>
        <w:t xml:space="preserve"> </w:t>
      </w:r>
      <w:r w:rsidRPr="00C37229">
        <w:rPr>
          <w:sz w:val="24"/>
          <w:szCs w:val="24"/>
          <w:lang w:val="ru-RU"/>
        </w:rPr>
        <w:t>образования;</w:t>
      </w:r>
    </w:p>
    <w:p w:rsidR="004B4932" w:rsidRPr="00C37229" w:rsidRDefault="004B4932" w:rsidP="004B4932">
      <w:pPr>
        <w:pStyle w:val="a5"/>
        <w:numPr>
          <w:ilvl w:val="0"/>
          <w:numId w:val="4"/>
        </w:numPr>
        <w:tabs>
          <w:tab w:val="left" w:pos="1133"/>
        </w:tabs>
        <w:spacing w:line="276" w:lineRule="auto"/>
        <w:ind w:left="1132" w:hanging="324"/>
        <w:jc w:val="left"/>
        <w:rPr>
          <w:sz w:val="24"/>
          <w:szCs w:val="24"/>
        </w:rPr>
      </w:pPr>
      <w:proofErr w:type="spellStart"/>
      <w:r w:rsidRPr="00C37229">
        <w:rPr>
          <w:sz w:val="24"/>
          <w:szCs w:val="24"/>
        </w:rPr>
        <w:t>обеспечение</w:t>
      </w:r>
      <w:proofErr w:type="spellEnd"/>
      <w:r w:rsidRPr="00C37229">
        <w:rPr>
          <w:sz w:val="24"/>
          <w:szCs w:val="24"/>
        </w:rPr>
        <w:t xml:space="preserve">  </w:t>
      </w:r>
      <w:proofErr w:type="spellStart"/>
      <w:r w:rsidRPr="00C37229">
        <w:rPr>
          <w:sz w:val="24"/>
          <w:szCs w:val="24"/>
        </w:rPr>
        <w:t>формирования</w:t>
      </w:r>
      <w:proofErr w:type="spellEnd"/>
      <w:r w:rsidRPr="00C37229">
        <w:rPr>
          <w:sz w:val="24"/>
          <w:szCs w:val="24"/>
        </w:rPr>
        <w:t xml:space="preserve">  </w:t>
      </w:r>
      <w:proofErr w:type="spellStart"/>
      <w:r w:rsidRPr="00C37229">
        <w:rPr>
          <w:sz w:val="24"/>
          <w:szCs w:val="24"/>
        </w:rPr>
        <w:t>контингента</w:t>
      </w:r>
      <w:proofErr w:type="spellEnd"/>
      <w:r w:rsidRPr="00C37229">
        <w:rPr>
          <w:spacing w:val="48"/>
          <w:sz w:val="24"/>
          <w:szCs w:val="24"/>
        </w:rPr>
        <w:t xml:space="preserve"> </w:t>
      </w:r>
      <w:proofErr w:type="spellStart"/>
      <w:r w:rsidRPr="00C37229">
        <w:rPr>
          <w:sz w:val="24"/>
          <w:szCs w:val="24"/>
        </w:rPr>
        <w:t>студентов</w:t>
      </w:r>
      <w:proofErr w:type="spellEnd"/>
      <w:r w:rsidRPr="00C37229">
        <w:rPr>
          <w:sz w:val="24"/>
          <w:szCs w:val="24"/>
        </w:rPr>
        <w:t>;</w:t>
      </w:r>
    </w:p>
    <w:p w:rsidR="004B4932" w:rsidRPr="00C37229" w:rsidRDefault="004B4932" w:rsidP="004B4932">
      <w:pPr>
        <w:pStyle w:val="a5"/>
        <w:numPr>
          <w:ilvl w:val="0"/>
          <w:numId w:val="4"/>
        </w:numPr>
        <w:tabs>
          <w:tab w:val="left" w:pos="1234"/>
        </w:tabs>
        <w:spacing w:before="1" w:line="276" w:lineRule="auto"/>
        <w:ind w:left="100" w:right="108" w:firstLine="708"/>
        <w:rPr>
          <w:sz w:val="24"/>
          <w:szCs w:val="24"/>
          <w:lang w:val="ru-RU"/>
        </w:rPr>
      </w:pPr>
      <w:r w:rsidRPr="00C37229">
        <w:rPr>
          <w:sz w:val="24"/>
          <w:szCs w:val="24"/>
          <w:lang w:val="ru-RU"/>
        </w:rPr>
        <w:t>оказание помощи приемной комиссии в качественном отборе абитуриентов;</w:t>
      </w:r>
    </w:p>
    <w:p w:rsidR="004B4932" w:rsidRPr="00C37229" w:rsidRDefault="004B4932" w:rsidP="004B4932">
      <w:pPr>
        <w:pStyle w:val="a5"/>
        <w:numPr>
          <w:ilvl w:val="0"/>
          <w:numId w:val="4"/>
        </w:numPr>
        <w:tabs>
          <w:tab w:val="left" w:pos="1099"/>
        </w:tabs>
        <w:spacing w:before="1" w:line="276" w:lineRule="auto"/>
        <w:ind w:left="100" w:right="113" w:firstLine="708"/>
        <w:rPr>
          <w:sz w:val="24"/>
          <w:szCs w:val="24"/>
          <w:lang w:val="ru-RU"/>
        </w:rPr>
      </w:pPr>
      <w:r w:rsidRPr="00C37229">
        <w:rPr>
          <w:sz w:val="24"/>
          <w:szCs w:val="24"/>
          <w:lang w:val="ru-RU"/>
        </w:rPr>
        <w:t>изучение и прогнозирование перспектив формирования студенческого контингента</w:t>
      </w:r>
      <w:r w:rsidRPr="00C37229">
        <w:rPr>
          <w:spacing w:val="-9"/>
          <w:sz w:val="24"/>
          <w:szCs w:val="24"/>
          <w:lang w:val="ru-RU"/>
        </w:rPr>
        <w:t xml:space="preserve"> </w:t>
      </w:r>
      <w:r w:rsidRPr="00C37229">
        <w:rPr>
          <w:sz w:val="24"/>
          <w:szCs w:val="24"/>
          <w:lang w:val="ru-RU"/>
        </w:rPr>
        <w:t>учебного заведения;</w:t>
      </w:r>
    </w:p>
    <w:p w:rsidR="004B4932" w:rsidRPr="00C37229" w:rsidRDefault="004B4932" w:rsidP="004B4932">
      <w:pPr>
        <w:pStyle w:val="a5"/>
        <w:numPr>
          <w:ilvl w:val="0"/>
          <w:numId w:val="4"/>
        </w:numPr>
        <w:tabs>
          <w:tab w:val="left" w:pos="1133"/>
        </w:tabs>
        <w:spacing w:line="276" w:lineRule="auto"/>
        <w:ind w:left="1132" w:hanging="324"/>
        <w:jc w:val="left"/>
        <w:rPr>
          <w:sz w:val="24"/>
          <w:szCs w:val="24"/>
          <w:lang w:val="ru-RU"/>
        </w:rPr>
      </w:pPr>
      <w:r w:rsidRPr="00C37229">
        <w:rPr>
          <w:sz w:val="24"/>
          <w:szCs w:val="24"/>
          <w:lang w:val="ru-RU"/>
        </w:rPr>
        <w:t>информирование  об  уровне  образовательной  деятельности</w:t>
      </w:r>
      <w:r w:rsidRPr="00C37229">
        <w:rPr>
          <w:spacing w:val="45"/>
          <w:sz w:val="24"/>
          <w:szCs w:val="24"/>
          <w:lang w:val="ru-RU"/>
        </w:rPr>
        <w:t xml:space="preserve"> </w:t>
      </w:r>
      <w:r w:rsidRPr="00C37229">
        <w:rPr>
          <w:sz w:val="24"/>
          <w:szCs w:val="24"/>
          <w:lang w:val="ru-RU"/>
        </w:rPr>
        <w:t>колледжа;</w:t>
      </w:r>
    </w:p>
    <w:p w:rsidR="004B4932" w:rsidRPr="00C37229" w:rsidRDefault="004B4932" w:rsidP="004B4932">
      <w:pPr>
        <w:pStyle w:val="a5"/>
        <w:numPr>
          <w:ilvl w:val="0"/>
          <w:numId w:val="4"/>
        </w:numPr>
        <w:tabs>
          <w:tab w:val="left" w:pos="1133"/>
        </w:tabs>
        <w:spacing w:before="1" w:line="276" w:lineRule="auto"/>
        <w:ind w:left="1132" w:hanging="324"/>
        <w:jc w:val="left"/>
        <w:rPr>
          <w:sz w:val="24"/>
          <w:szCs w:val="24"/>
          <w:lang w:val="ru-RU"/>
        </w:rPr>
      </w:pPr>
      <w:r w:rsidRPr="00C37229">
        <w:rPr>
          <w:sz w:val="24"/>
          <w:szCs w:val="24"/>
          <w:lang w:val="ru-RU"/>
        </w:rPr>
        <w:t>организация  краткосрочных  курсов  по  различным</w:t>
      </w:r>
      <w:r w:rsidRPr="00C37229">
        <w:rPr>
          <w:spacing w:val="47"/>
          <w:sz w:val="24"/>
          <w:szCs w:val="24"/>
          <w:lang w:val="ru-RU"/>
        </w:rPr>
        <w:t xml:space="preserve"> </w:t>
      </w:r>
      <w:r w:rsidRPr="00C37229">
        <w:rPr>
          <w:sz w:val="24"/>
          <w:szCs w:val="24"/>
          <w:lang w:val="ru-RU"/>
        </w:rPr>
        <w:t>направлениям.</w:t>
      </w:r>
    </w:p>
    <w:p w:rsidR="004B4932" w:rsidRPr="00C37229" w:rsidRDefault="004B4932" w:rsidP="004B4932">
      <w:pPr>
        <w:pStyle w:val="a3"/>
        <w:spacing w:before="8" w:line="276" w:lineRule="auto"/>
        <w:ind w:left="0" w:firstLine="0"/>
        <w:jc w:val="left"/>
        <w:rPr>
          <w:sz w:val="24"/>
          <w:szCs w:val="24"/>
          <w:lang w:val="ru-RU"/>
        </w:rPr>
      </w:pPr>
    </w:p>
    <w:p w:rsidR="004B4932" w:rsidRPr="00C37229" w:rsidRDefault="004B4932" w:rsidP="004B4932">
      <w:pPr>
        <w:pStyle w:val="Heading2"/>
        <w:numPr>
          <w:ilvl w:val="0"/>
          <w:numId w:val="13"/>
        </w:numPr>
        <w:tabs>
          <w:tab w:val="left" w:pos="1378"/>
          <w:tab w:val="left" w:pos="1379"/>
        </w:tabs>
        <w:spacing w:line="276" w:lineRule="auto"/>
        <w:ind w:left="1378" w:hanging="569"/>
        <w:rPr>
          <w:sz w:val="24"/>
          <w:szCs w:val="24"/>
        </w:rPr>
      </w:pPr>
      <w:r w:rsidRPr="00C37229">
        <w:rPr>
          <w:sz w:val="24"/>
          <w:szCs w:val="24"/>
          <w:lang w:val="ru-RU"/>
        </w:rPr>
        <w:t>Студенческое</w:t>
      </w:r>
      <w:r w:rsidRPr="00C37229">
        <w:rPr>
          <w:spacing w:val="-12"/>
          <w:sz w:val="24"/>
          <w:szCs w:val="24"/>
        </w:rPr>
        <w:t xml:space="preserve"> </w:t>
      </w:r>
      <w:r w:rsidRPr="00C37229">
        <w:rPr>
          <w:spacing w:val="-12"/>
          <w:sz w:val="24"/>
          <w:szCs w:val="24"/>
          <w:lang w:val="ru-RU"/>
        </w:rPr>
        <w:t xml:space="preserve"> </w:t>
      </w:r>
      <w:r w:rsidRPr="00C37229">
        <w:rPr>
          <w:sz w:val="24"/>
          <w:szCs w:val="24"/>
          <w:lang w:val="ru-RU"/>
        </w:rPr>
        <w:t>самоуправление</w:t>
      </w:r>
    </w:p>
    <w:p w:rsidR="004B4932" w:rsidRPr="00C37229" w:rsidRDefault="004B4932" w:rsidP="004B4932">
      <w:pPr>
        <w:pStyle w:val="a3"/>
        <w:spacing w:before="50" w:line="276" w:lineRule="auto"/>
        <w:ind w:right="106" w:firstLine="707"/>
        <w:rPr>
          <w:sz w:val="24"/>
          <w:szCs w:val="24"/>
          <w:lang w:val="ru-RU"/>
        </w:rPr>
      </w:pPr>
      <w:r w:rsidRPr="00C37229">
        <w:rPr>
          <w:sz w:val="24"/>
          <w:szCs w:val="24"/>
          <w:lang w:val="ru-RU"/>
        </w:rPr>
        <w:t>Формирование студенческого самоуправления является одним из методов подготовки будущих руководителей среднего звена различных отраслей и форм собственности.</w:t>
      </w:r>
    </w:p>
    <w:p w:rsidR="004B4932" w:rsidRPr="00C37229" w:rsidRDefault="004B4932" w:rsidP="004B4932">
      <w:pPr>
        <w:pStyle w:val="a3"/>
        <w:spacing w:before="1" w:line="276" w:lineRule="auto"/>
        <w:ind w:right="109"/>
        <w:rPr>
          <w:sz w:val="24"/>
          <w:szCs w:val="24"/>
          <w:lang w:val="ru-RU"/>
        </w:rPr>
      </w:pPr>
      <w:r w:rsidRPr="00C37229">
        <w:rPr>
          <w:sz w:val="24"/>
          <w:szCs w:val="24"/>
          <w:lang w:val="ru-RU"/>
        </w:rPr>
        <w:t>Студенческое самоуправление – инициативная, самостоятельная и ответственная деятельность студентов по  решению  жизненно  важных  вопросов по организации обучения, быта, досуга. Оно является элементом общей системы управления учебно-воспитательным процессом в колледже и предполагает максимальный  учет  интересов,  потребностей   студентов   на   основе   изучения их  общественного</w:t>
      </w:r>
      <w:r w:rsidRPr="00C37229">
        <w:rPr>
          <w:spacing w:val="56"/>
          <w:sz w:val="24"/>
          <w:szCs w:val="24"/>
          <w:lang w:val="ru-RU"/>
        </w:rPr>
        <w:t xml:space="preserve"> </w:t>
      </w:r>
      <w:r w:rsidRPr="00C37229">
        <w:rPr>
          <w:sz w:val="24"/>
          <w:szCs w:val="24"/>
          <w:lang w:val="ru-RU"/>
        </w:rPr>
        <w:t>мнения.</w:t>
      </w:r>
    </w:p>
    <w:p w:rsidR="004B4932" w:rsidRPr="00C37229" w:rsidRDefault="004B4932" w:rsidP="004B4932">
      <w:pPr>
        <w:rPr>
          <w:sz w:val="24"/>
          <w:szCs w:val="24"/>
        </w:rPr>
        <w:sectPr w:rsidR="004B4932" w:rsidRPr="00C37229">
          <w:pgSz w:w="11910" w:h="16840"/>
          <w:pgMar w:top="1360" w:right="740" w:bottom="1220" w:left="1600" w:header="0" w:footer="1037" w:gutter="0"/>
          <w:cols w:space="720"/>
        </w:sectPr>
      </w:pPr>
    </w:p>
    <w:p w:rsidR="004B4932" w:rsidRPr="00C37229" w:rsidRDefault="004B4932" w:rsidP="004B4932">
      <w:pPr>
        <w:pStyle w:val="a3"/>
        <w:spacing w:before="52" w:line="276" w:lineRule="auto"/>
        <w:ind w:right="108" w:firstLine="707"/>
        <w:rPr>
          <w:sz w:val="24"/>
          <w:szCs w:val="24"/>
          <w:lang w:val="ru-RU"/>
        </w:rPr>
      </w:pPr>
      <w:r w:rsidRPr="00C37229">
        <w:rPr>
          <w:sz w:val="24"/>
          <w:szCs w:val="24"/>
          <w:lang w:val="ru-RU"/>
        </w:rPr>
        <w:lastRenderedPageBreak/>
        <w:t>Под системой студенческого самоуправления в колледже понимается целостный механизм, позволяющий студентам участвовать в управлении колледжем и организации своей деятельности в нем через коллегиальные взаимодействующие органы  самоуправления  на  всех  уровнях управления.</w:t>
      </w:r>
    </w:p>
    <w:p w:rsidR="004B4932" w:rsidRPr="00C37229" w:rsidRDefault="004B4932" w:rsidP="004B4932">
      <w:pPr>
        <w:pStyle w:val="a3"/>
        <w:spacing w:line="276" w:lineRule="auto"/>
        <w:ind w:right="108"/>
        <w:rPr>
          <w:sz w:val="24"/>
          <w:szCs w:val="24"/>
          <w:lang w:val="ru-RU"/>
        </w:rPr>
      </w:pPr>
      <w:r w:rsidRPr="00C37229">
        <w:rPr>
          <w:sz w:val="24"/>
          <w:szCs w:val="24"/>
          <w:lang w:val="ru-RU"/>
        </w:rPr>
        <w:t xml:space="preserve">Неотъемлемой частью студенческого  самоуправления  является студенческий  совет,  который  осуществляет  свои  функции  во  взаимодействии   с кураторами, администрацией. Совет занимается вопросами социально-бытового характера, проведением конкурсов. К праздничным датам в колледже проводятся </w:t>
      </w:r>
      <w:proofErr w:type="spellStart"/>
      <w:r w:rsidRPr="00C37229">
        <w:rPr>
          <w:sz w:val="24"/>
          <w:szCs w:val="24"/>
          <w:lang w:val="ru-RU"/>
        </w:rPr>
        <w:t>досуговые</w:t>
      </w:r>
      <w:proofErr w:type="spellEnd"/>
      <w:r w:rsidRPr="00C37229">
        <w:rPr>
          <w:spacing w:val="57"/>
          <w:sz w:val="24"/>
          <w:szCs w:val="24"/>
          <w:lang w:val="ru-RU"/>
        </w:rPr>
        <w:t xml:space="preserve"> </w:t>
      </w:r>
      <w:r w:rsidRPr="00C37229">
        <w:rPr>
          <w:sz w:val="24"/>
          <w:szCs w:val="24"/>
          <w:lang w:val="ru-RU"/>
        </w:rPr>
        <w:t>мероприятия.</w:t>
      </w:r>
    </w:p>
    <w:p w:rsidR="004B4932" w:rsidRPr="00C37229" w:rsidRDefault="004B4932" w:rsidP="004B4932">
      <w:pPr>
        <w:pStyle w:val="a3"/>
        <w:spacing w:before="1" w:line="276" w:lineRule="auto"/>
        <w:ind w:right="107"/>
        <w:rPr>
          <w:sz w:val="24"/>
          <w:szCs w:val="24"/>
          <w:lang w:val="ru-RU"/>
        </w:rPr>
      </w:pPr>
      <w:r w:rsidRPr="00C37229">
        <w:rPr>
          <w:sz w:val="24"/>
          <w:szCs w:val="24"/>
          <w:lang w:val="ru-RU"/>
        </w:rPr>
        <w:t xml:space="preserve">Самоуправление студентов начинает, в силу самих объективных обстоятельств социальной жизни, выражать интересы самоорганизации студентов, которые нуждаются в адекватном статусном определении и </w:t>
      </w:r>
      <w:hyperlink r:id="rId13">
        <w:r w:rsidRPr="00C37229">
          <w:rPr>
            <w:sz w:val="24"/>
            <w:szCs w:val="24"/>
            <w:lang w:val="ru-RU"/>
          </w:rPr>
          <w:t>социально-правовой</w:t>
        </w:r>
      </w:hyperlink>
      <w:r w:rsidRPr="00C37229">
        <w:rPr>
          <w:sz w:val="24"/>
          <w:szCs w:val="24"/>
          <w:lang w:val="ru-RU"/>
        </w:rPr>
        <w:t xml:space="preserve"> </w:t>
      </w:r>
      <w:hyperlink r:id="rId14">
        <w:r w:rsidRPr="00C37229">
          <w:rPr>
            <w:sz w:val="24"/>
            <w:szCs w:val="24"/>
            <w:lang w:val="ru-RU"/>
          </w:rPr>
          <w:t>защите</w:t>
        </w:r>
      </w:hyperlink>
      <w:r w:rsidRPr="00C37229">
        <w:rPr>
          <w:sz w:val="24"/>
          <w:szCs w:val="24"/>
          <w:lang w:val="ru-RU"/>
        </w:rPr>
        <w:t>. В этом состоит новый смысл студенческого самоуправления в средних профессиональных  учебных  заведениях.</w:t>
      </w:r>
    </w:p>
    <w:p w:rsidR="004B4932" w:rsidRPr="00C37229" w:rsidRDefault="004B4932" w:rsidP="004B4932">
      <w:pPr>
        <w:pStyle w:val="a3"/>
        <w:spacing w:before="1" w:line="276" w:lineRule="auto"/>
        <w:ind w:left="809" w:right="110" w:firstLine="0"/>
        <w:jc w:val="left"/>
        <w:rPr>
          <w:sz w:val="24"/>
          <w:szCs w:val="24"/>
          <w:lang w:val="ru-RU"/>
        </w:rPr>
      </w:pPr>
      <w:r w:rsidRPr="00C37229">
        <w:rPr>
          <w:sz w:val="24"/>
          <w:szCs w:val="24"/>
          <w:lang w:val="ru-RU"/>
        </w:rPr>
        <w:t>Цели  и  задачи  деятельности  Студенческого</w:t>
      </w:r>
      <w:r w:rsidRPr="00C37229">
        <w:rPr>
          <w:spacing w:val="52"/>
          <w:sz w:val="24"/>
          <w:szCs w:val="24"/>
          <w:lang w:val="ru-RU"/>
        </w:rPr>
        <w:t xml:space="preserve"> </w:t>
      </w:r>
      <w:r w:rsidRPr="00C37229">
        <w:rPr>
          <w:sz w:val="24"/>
          <w:szCs w:val="24"/>
          <w:lang w:val="ru-RU"/>
        </w:rPr>
        <w:t>совета:</w:t>
      </w:r>
    </w:p>
    <w:p w:rsidR="004B4932" w:rsidRPr="00C37229" w:rsidRDefault="004B4932" w:rsidP="004B4932">
      <w:pPr>
        <w:pStyle w:val="a5"/>
        <w:numPr>
          <w:ilvl w:val="0"/>
          <w:numId w:val="3"/>
        </w:numPr>
        <w:tabs>
          <w:tab w:val="left" w:pos="1134"/>
        </w:tabs>
        <w:spacing w:line="276" w:lineRule="auto"/>
        <w:ind w:firstLine="708"/>
        <w:rPr>
          <w:sz w:val="24"/>
          <w:szCs w:val="24"/>
        </w:rPr>
      </w:pPr>
      <w:proofErr w:type="spellStart"/>
      <w:r w:rsidRPr="00C37229">
        <w:rPr>
          <w:sz w:val="24"/>
          <w:szCs w:val="24"/>
        </w:rPr>
        <w:t>Воспитательная</w:t>
      </w:r>
      <w:proofErr w:type="spellEnd"/>
      <w:r w:rsidRPr="00C37229">
        <w:rPr>
          <w:sz w:val="24"/>
          <w:szCs w:val="24"/>
        </w:rPr>
        <w:t xml:space="preserve">  </w:t>
      </w:r>
      <w:proofErr w:type="spellStart"/>
      <w:r w:rsidRPr="00C37229">
        <w:rPr>
          <w:sz w:val="24"/>
          <w:szCs w:val="24"/>
        </w:rPr>
        <w:t>работа</w:t>
      </w:r>
      <w:proofErr w:type="spellEnd"/>
      <w:r w:rsidRPr="00C37229">
        <w:rPr>
          <w:sz w:val="24"/>
          <w:szCs w:val="24"/>
        </w:rPr>
        <w:t xml:space="preserve">  </w:t>
      </w:r>
      <w:proofErr w:type="spellStart"/>
      <w:r w:rsidRPr="00C37229">
        <w:rPr>
          <w:sz w:val="24"/>
          <w:szCs w:val="24"/>
        </w:rPr>
        <w:t>со</w:t>
      </w:r>
      <w:proofErr w:type="spellEnd"/>
      <w:r w:rsidRPr="00C37229">
        <w:rPr>
          <w:spacing w:val="52"/>
          <w:sz w:val="24"/>
          <w:szCs w:val="24"/>
        </w:rPr>
        <w:t xml:space="preserve"> </w:t>
      </w:r>
      <w:proofErr w:type="spellStart"/>
      <w:r w:rsidRPr="00C37229">
        <w:rPr>
          <w:sz w:val="24"/>
          <w:szCs w:val="24"/>
        </w:rPr>
        <w:t>студентами</w:t>
      </w:r>
      <w:proofErr w:type="spellEnd"/>
      <w:r w:rsidRPr="00C37229">
        <w:rPr>
          <w:sz w:val="24"/>
          <w:szCs w:val="24"/>
        </w:rPr>
        <w:t>;</w:t>
      </w:r>
    </w:p>
    <w:p w:rsidR="004B4932" w:rsidRPr="00C37229" w:rsidRDefault="004B4932" w:rsidP="004B4932">
      <w:pPr>
        <w:pStyle w:val="a5"/>
        <w:numPr>
          <w:ilvl w:val="0"/>
          <w:numId w:val="3"/>
        </w:numPr>
        <w:tabs>
          <w:tab w:val="left" w:pos="1122"/>
        </w:tabs>
        <w:spacing w:before="1" w:line="276" w:lineRule="auto"/>
        <w:ind w:right="110" w:firstLine="708"/>
        <w:jc w:val="both"/>
        <w:rPr>
          <w:sz w:val="24"/>
          <w:szCs w:val="24"/>
          <w:lang w:val="ru-RU"/>
        </w:rPr>
      </w:pPr>
      <w:r w:rsidRPr="00C37229">
        <w:rPr>
          <w:sz w:val="24"/>
          <w:szCs w:val="24"/>
          <w:lang w:val="ru-RU"/>
        </w:rPr>
        <w:t xml:space="preserve">Участие Студенческого совета в повышении качества образовательного процесса,  работа  с  </w:t>
      </w:r>
      <w:proofErr w:type="gramStart"/>
      <w:r w:rsidRPr="00C37229">
        <w:rPr>
          <w:sz w:val="24"/>
          <w:szCs w:val="24"/>
          <w:lang w:val="ru-RU"/>
        </w:rPr>
        <w:t>неуспевающими</w:t>
      </w:r>
      <w:proofErr w:type="gramEnd"/>
      <w:r w:rsidRPr="00C37229">
        <w:rPr>
          <w:spacing w:val="49"/>
          <w:sz w:val="24"/>
          <w:szCs w:val="24"/>
          <w:lang w:val="ru-RU"/>
        </w:rPr>
        <w:t xml:space="preserve"> </w:t>
      </w:r>
      <w:r w:rsidRPr="00C37229">
        <w:rPr>
          <w:sz w:val="24"/>
          <w:szCs w:val="24"/>
          <w:lang w:val="ru-RU"/>
        </w:rPr>
        <w:t>обучающимися;</w:t>
      </w:r>
    </w:p>
    <w:p w:rsidR="004B4932" w:rsidRPr="00C37229" w:rsidRDefault="004B4932" w:rsidP="004B4932">
      <w:pPr>
        <w:pStyle w:val="a5"/>
        <w:numPr>
          <w:ilvl w:val="0"/>
          <w:numId w:val="3"/>
        </w:numPr>
        <w:tabs>
          <w:tab w:val="left" w:pos="1134"/>
        </w:tabs>
        <w:spacing w:line="276" w:lineRule="auto"/>
        <w:ind w:left="1133"/>
        <w:rPr>
          <w:sz w:val="24"/>
          <w:szCs w:val="24"/>
          <w:lang w:val="ru-RU"/>
        </w:rPr>
      </w:pPr>
      <w:r w:rsidRPr="00C37229">
        <w:rPr>
          <w:sz w:val="24"/>
          <w:szCs w:val="24"/>
          <w:lang w:val="ru-RU"/>
        </w:rPr>
        <w:t xml:space="preserve">Работа  по  поддержанию  </w:t>
      </w:r>
      <w:hyperlink r:id="rId15">
        <w:r w:rsidRPr="00C37229">
          <w:rPr>
            <w:sz w:val="24"/>
            <w:szCs w:val="24"/>
            <w:lang w:val="ru-RU"/>
          </w:rPr>
          <w:t>авторитета</w:t>
        </w:r>
      </w:hyperlink>
      <w:r w:rsidRPr="00C37229">
        <w:rPr>
          <w:spacing w:val="55"/>
          <w:sz w:val="24"/>
          <w:szCs w:val="24"/>
          <w:lang w:val="ru-RU"/>
        </w:rPr>
        <w:t xml:space="preserve"> </w:t>
      </w:r>
      <w:r w:rsidRPr="00C37229">
        <w:rPr>
          <w:sz w:val="24"/>
          <w:szCs w:val="24"/>
          <w:lang w:val="ru-RU"/>
        </w:rPr>
        <w:t>колледжа;</w:t>
      </w:r>
    </w:p>
    <w:p w:rsidR="004B4932" w:rsidRPr="00C37229" w:rsidRDefault="004B4932" w:rsidP="004B4932">
      <w:pPr>
        <w:pStyle w:val="a5"/>
        <w:numPr>
          <w:ilvl w:val="0"/>
          <w:numId w:val="3"/>
        </w:numPr>
        <w:tabs>
          <w:tab w:val="left" w:pos="1134"/>
        </w:tabs>
        <w:spacing w:before="1" w:line="276" w:lineRule="auto"/>
        <w:ind w:left="1133"/>
        <w:rPr>
          <w:sz w:val="24"/>
          <w:szCs w:val="24"/>
        </w:rPr>
      </w:pPr>
      <w:proofErr w:type="spellStart"/>
      <w:r w:rsidRPr="00C37229">
        <w:rPr>
          <w:sz w:val="24"/>
          <w:szCs w:val="24"/>
        </w:rPr>
        <w:t>Работа</w:t>
      </w:r>
      <w:proofErr w:type="spellEnd"/>
      <w:r w:rsidRPr="00C37229">
        <w:rPr>
          <w:sz w:val="24"/>
          <w:szCs w:val="24"/>
        </w:rPr>
        <w:t xml:space="preserve">  с</w:t>
      </w:r>
      <w:r w:rsidRPr="00C37229">
        <w:rPr>
          <w:spacing w:val="58"/>
          <w:sz w:val="24"/>
          <w:szCs w:val="24"/>
        </w:rPr>
        <w:t xml:space="preserve"> </w:t>
      </w:r>
      <w:proofErr w:type="spellStart"/>
      <w:r w:rsidRPr="00C37229">
        <w:rPr>
          <w:sz w:val="24"/>
          <w:szCs w:val="24"/>
        </w:rPr>
        <w:t>абитуриентами</w:t>
      </w:r>
      <w:proofErr w:type="spellEnd"/>
      <w:r w:rsidRPr="00C37229">
        <w:rPr>
          <w:sz w:val="24"/>
          <w:szCs w:val="24"/>
        </w:rPr>
        <w:t>;</w:t>
      </w:r>
    </w:p>
    <w:p w:rsidR="004B4932" w:rsidRPr="00C37229" w:rsidRDefault="004B4932" w:rsidP="004B4932">
      <w:pPr>
        <w:pStyle w:val="a5"/>
        <w:numPr>
          <w:ilvl w:val="0"/>
          <w:numId w:val="3"/>
        </w:numPr>
        <w:tabs>
          <w:tab w:val="left" w:pos="1077"/>
        </w:tabs>
        <w:spacing w:line="276" w:lineRule="auto"/>
        <w:ind w:right="110" w:firstLine="708"/>
        <w:jc w:val="both"/>
        <w:rPr>
          <w:sz w:val="24"/>
          <w:szCs w:val="24"/>
          <w:lang w:val="ru-RU"/>
        </w:rPr>
      </w:pPr>
      <w:r w:rsidRPr="00C37229">
        <w:rPr>
          <w:sz w:val="24"/>
          <w:szCs w:val="24"/>
          <w:lang w:val="ru-RU"/>
        </w:rPr>
        <w:t>Связь с общественностью других учебных заведений и иных молодежных структур;</w:t>
      </w:r>
    </w:p>
    <w:p w:rsidR="004B4932" w:rsidRPr="00C37229" w:rsidRDefault="004B4932" w:rsidP="004B4932">
      <w:pPr>
        <w:pStyle w:val="a5"/>
        <w:numPr>
          <w:ilvl w:val="0"/>
          <w:numId w:val="3"/>
        </w:numPr>
        <w:tabs>
          <w:tab w:val="left" w:pos="1134"/>
        </w:tabs>
        <w:spacing w:line="276" w:lineRule="auto"/>
        <w:ind w:left="1133"/>
        <w:rPr>
          <w:sz w:val="24"/>
          <w:szCs w:val="24"/>
          <w:lang w:val="ru-RU"/>
        </w:rPr>
      </w:pPr>
      <w:r w:rsidRPr="00C37229">
        <w:rPr>
          <w:sz w:val="24"/>
          <w:szCs w:val="24"/>
          <w:lang w:val="ru-RU"/>
        </w:rPr>
        <w:t>Развитие  и  реализация  творческих  способностей</w:t>
      </w:r>
      <w:r w:rsidRPr="00C37229">
        <w:rPr>
          <w:spacing w:val="50"/>
          <w:sz w:val="24"/>
          <w:szCs w:val="24"/>
          <w:lang w:val="ru-RU"/>
        </w:rPr>
        <w:t xml:space="preserve"> </w:t>
      </w:r>
      <w:r w:rsidRPr="00C37229">
        <w:rPr>
          <w:sz w:val="24"/>
          <w:szCs w:val="24"/>
          <w:lang w:val="ru-RU"/>
        </w:rPr>
        <w:t>студентов;</w:t>
      </w:r>
    </w:p>
    <w:p w:rsidR="004B4932" w:rsidRPr="00C37229" w:rsidRDefault="004B4932" w:rsidP="004B4932">
      <w:pPr>
        <w:pStyle w:val="a5"/>
        <w:numPr>
          <w:ilvl w:val="0"/>
          <w:numId w:val="3"/>
        </w:numPr>
        <w:tabs>
          <w:tab w:val="left" w:pos="1134"/>
        </w:tabs>
        <w:spacing w:before="1" w:line="276" w:lineRule="auto"/>
        <w:ind w:left="1133"/>
        <w:rPr>
          <w:sz w:val="24"/>
          <w:szCs w:val="24"/>
        </w:rPr>
      </w:pPr>
      <w:proofErr w:type="spellStart"/>
      <w:r w:rsidRPr="00C37229">
        <w:rPr>
          <w:sz w:val="24"/>
          <w:szCs w:val="24"/>
        </w:rPr>
        <w:t>Организация</w:t>
      </w:r>
      <w:proofErr w:type="spellEnd"/>
      <w:r w:rsidRPr="00C37229">
        <w:rPr>
          <w:sz w:val="24"/>
          <w:szCs w:val="24"/>
        </w:rPr>
        <w:t xml:space="preserve">  </w:t>
      </w:r>
      <w:proofErr w:type="spellStart"/>
      <w:r w:rsidRPr="00C37229">
        <w:rPr>
          <w:sz w:val="24"/>
          <w:szCs w:val="24"/>
        </w:rPr>
        <w:t>досуга</w:t>
      </w:r>
      <w:proofErr w:type="spellEnd"/>
      <w:r w:rsidRPr="00C37229">
        <w:rPr>
          <w:spacing w:val="54"/>
          <w:sz w:val="24"/>
          <w:szCs w:val="24"/>
        </w:rPr>
        <w:t xml:space="preserve"> </w:t>
      </w:r>
      <w:proofErr w:type="spellStart"/>
      <w:r w:rsidRPr="00C37229">
        <w:rPr>
          <w:sz w:val="24"/>
          <w:szCs w:val="24"/>
        </w:rPr>
        <w:t>студентов</w:t>
      </w:r>
      <w:proofErr w:type="spellEnd"/>
      <w:r w:rsidRPr="00C37229">
        <w:rPr>
          <w:sz w:val="24"/>
          <w:szCs w:val="24"/>
        </w:rPr>
        <w:t>;</w:t>
      </w:r>
    </w:p>
    <w:p w:rsidR="004B4932" w:rsidRPr="00C37229" w:rsidRDefault="004B4932" w:rsidP="004B4932">
      <w:pPr>
        <w:pStyle w:val="a5"/>
        <w:numPr>
          <w:ilvl w:val="0"/>
          <w:numId w:val="3"/>
        </w:numPr>
        <w:tabs>
          <w:tab w:val="left" w:pos="1134"/>
        </w:tabs>
        <w:spacing w:before="1" w:line="276" w:lineRule="auto"/>
        <w:ind w:left="1133"/>
        <w:rPr>
          <w:sz w:val="24"/>
          <w:szCs w:val="24"/>
        </w:rPr>
      </w:pPr>
      <w:proofErr w:type="spellStart"/>
      <w:r w:rsidRPr="00C37229">
        <w:rPr>
          <w:sz w:val="24"/>
          <w:szCs w:val="24"/>
        </w:rPr>
        <w:t>Спортивная</w:t>
      </w:r>
      <w:proofErr w:type="spellEnd"/>
      <w:r w:rsidRPr="00C37229">
        <w:rPr>
          <w:spacing w:val="60"/>
          <w:sz w:val="24"/>
          <w:szCs w:val="24"/>
        </w:rPr>
        <w:t xml:space="preserve"> </w:t>
      </w:r>
      <w:proofErr w:type="spellStart"/>
      <w:r w:rsidRPr="00C37229">
        <w:rPr>
          <w:sz w:val="24"/>
          <w:szCs w:val="24"/>
        </w:rPr>
        <w:t>работа</w:t>
      </w:r>
      <w:proofErr w:type="spellEnd"/>
      <w:r w:rsidRPr="00C37229">
        <w:rPr>
          <w:sz w:val="24"/>
          <w:szCs w:val="24"/>
        </w:rPr>
        <w:t>;</w:t>
      </w:r>
    </w:p>
    <w:p w:rsidR="004B4932" w:rsidRPr="00C37229" w:rsidRDefault="004B4932" w:rsidP="004B4932">
      <w:pPr>
        <w:pStyle w:val="a5"/>
        <w:numPr>
          <w:ilvl w:val="0"/>
          <w:numId w:val="3"/>
        </w:numPr>
        <w:tabs>
          <w:tab w:val="left" w:pos="1134"/>
        </w:tabs>
        <w:spacing w:line="276" w:lineRule="auto"/>
        <w:ind w:left="1133"/>
        <w:rPr>
          <w:sz w:val="24"/>
          <w:szCs w:val="24"/>
          <w:lang w:val="ru-RU"/>
        </w:rPr>
      </w:pPr>
      <w:r w:rsidRPr="00C37229">
        <w:rPr>
          <w:sz w:val="24"/>
          <w:szCs w:val="24"/>
          <w:lang w:val="ru-RU"/>
        </w:rPr>
        <w:t>Разрешение  проблем  студентов  и  защита  их</w:t>
      </w:r>
      <w:r w:rsidRPr="00C37229">
        <w:rPr>
          <w:spacing w:val="51"/>
          <w:sz w:val="24"/>
          <w:szCs w:val="24"/>
          <w:lang w:val="ru-RU"/>
        </w:rPr>
        <w:t xml:space="preserve"> </w:t>
      </w:r>
      <w:r w:rsidRPr="00C37229">
        <w:rPr>
          <w:sz w:val="24"/>
          <w:szCs w:val="24"/>
          <w:lang w:val="ru-RU"/>
        </w:rPr>
        <w:t>прав.</w:t>
      </w:r>
    </w:p>
    <w:p w:rsidR="004B4932" w:rsidRPr="00C37229" w:rsidRDefault="004B4932" w:rsidP="004B4932">
      <w:pPr>
        <w:pStyle w:val="a3"/>
        <w:spacing w:before="6" w:line="276" w:lineRule="auto"/>
        <w:ind w:left="0" w:firstLine="0"/>
        <w:jc w:val="left"/>
        <w:rPr>
          <w:sz w:val="24"/>
          <w:szCs w:val="24"/>
          <w:lang w:val="ru-RU"/>
        </w:rPr>
      </w:pPr>
    </w:p>
    <w:p w:rsidR="004B4932" w:rsidRPr="00C37229" w:rsidRDefault="004B4932" w:rsidP="004B4932">
      <w:pPr>
        <w:pStyle w:val="Heading2"/>
        <w:spacing w:line="276" w:lineRule="auto"/>
        <w:ind w:left="810" w:right="110"/>
        <w:rPr>
          <w:sz w:val="24"/>
          <w:szCs w:val="24"/>
          <w:lang w:val="ru-RU"/>
        </w:rPr>
      </w:pPr>
      <w:r w:rsidRPr="00C37229">
        <w:rPr>
          <w:sz w:val="24"/>
          <w:szCs w:val="24"/>
          <w:lang w:val="ru-RU"/>
        </w:rPr>
        <w:t>Главные задачи системы студенческого самоуправления:</w:t>
      </w:r>
    </w:p>
    <w:p w:rsidR="004B4932" w:rsidRPr="00C37229" w:rsidRDefault="004B4932" w:rsidP="004B4932">
      <w:pPr>
        <w:pStyle w:val="a5"/>
        <w:numPr>
          <w:ilvl w:val="0"/>
          <w:numId w:val="2"/>
        </w:numPr>
        <w:tabs>
          <w:tab w:val="left" w:pos="1166"/>
        </w:tabs>
        <w:spacing w:before="53" w:line="276" w:lineRule="auto"/>
        <w:ind w:right="102" w:firstLine="709"/>
        <w:jc w:val="both"/>
        <w:rPr>
          <w:sz w:val="24"/>
          <w:szCs w:val="24"/>
          <w:lang w:val="ru-RU"/>
        </w:rPr>
      </w:pPr>
      <w:r w:rsidRPr="00C37229">
        <w:rPr>
          <w:sz w:val="24"/>
          <w:szCs w:val="24"/>
          <w:lang w:val="ru-RU"/>
        </w:rPr>
        <w:t>Формирование  у  студентов  ответственного  и  творческого  отношения  к учебе, общественной деятельности и производительному общественно-полезному труду;</w:t>
      </w:r>
    </w:p>
    <w:p w:rsidR="004B4932" w:rsidRPr="00C37229" w:rsidRDefault="004B4932" w:rsidP="004B4932">
      <w:pPr>
        <w:pStyle w:val="a5"/>
        <w:numPr>
          <w:ilvl w:val="0"/>
          <w:numId w:val="2"/>
        </w:numPr>
        <w:tabs>
          <w:tab w:val="left" w:pos="1180"/>
        </w:tabs>
        <w:spacing w:before="1" w:line="276" w:lineRule="auto"/>
        <w:ind w:right="107" w:firstLine="708"/>
        <w:jc w:val="both"/>
        <w:rPr>
          <w:sz w:val="24"/>
          <w:szCs w:val="24"/>
          <w:lang w:val="ru-RU"/>
        </w:rPr>
      </w:pPr>
      <w:r w:rsidRPr="00C37229">
        <w:rPr>
          <w:sz w:val="24"/>
          <w:szCs w:val="24"/>
          <w:lang w:val="ru-RU"/>
        </w:rPr>
        <w:t>Формирование у членов коллектива на основе самостоятельности в решении вопросов студенческой жизни активной жизненной позиции, навыков в управлении  государственными  и  общественными</w:t>
      </w:r>
      <w:r w:rsidRPr="00C37229">
        <w:rPr>
          <w:spacing w:val="51"/>
          <w:sz w:val="24"/>
          <w:szCs w:val="24"/>
          <w:lang w:val="ru-RU"/>
        </w:rPr>
        <w:t xml:space="preserve"> </w:t>
      </w:r>
      <w:r w:rsidRPr="00C37229">
        <w:rPr>
          <w:sz w:val="24"/>
          <w:szCs w:val="24"/>
          <w:lang w:val="ru-RU"/>
        </w:rPr>
        <w:t>делами;</w:t>
      </w:r>
    </w:p>
    <w:p w:rsidR="004B4932" w:rsidRPr="00C37229" w:rsidRDefault="004B4932" w:rsidP="004B4932">
      <w:pPr>
        <w:pStyle w:val="a5"/>
        <w:numPr>
          <w:ilvl w:val="0"/>
          <w:numId w:val="2"/>
        </w:numPr>
        <w:tabs>
          <w:tab w:val="left" w:pos="1249"/>
        </w:tabs>
        <w:spacing w:line="276" w:lineRule="auto"/>
        <w:ind w:right="108" w:firstLine="708"/>
        <w:jc w:val="both"/>
        <w:rPr>
          <w:sz w:val="24"/>
          <w:szCs w:val="24"/>
          <w:lang w:val="ru-RU"/>
        </w:rPr>
      </w:pPr>
      <w:r w:rsidRPr="00C37229">
        <w:rPr>
          <w:sz w:val="24"/>
          <w:szCs w:val="24"/>
          <w:lang w:val="ru-RU"/>
        </w:rPr>
        <w:t>Оказание помощи администрации, преподавательскому составу в организации и совершенствовании учебно-воспитательного процесса через своевременный и всесторонний анализ качества знаний студентов, причин низкой успеваемости с последующим принятием конкретных мер по результатам анализа  и  устранением  этих</w:t>
      </w:r>
      <w:r w:rsidRPr="00C37229">
        <w:rPr>
          <w:spacing w:val="53"/>
          <w:sz w:val="24"/>
          <w:szCs w:val="24"/>
          <w:lang w:val="ru-RU"/>
        </w:rPr>
        <w:t xml:space="preserve"> </w:t>
      </w:r>
      <w:r w:rsidRPr="00C37229">
        <w:rPr>
          <w:sz w:val="24"/>
          <w:szCs w:val="24"/>
          <w:lang w:val="ru-RU"/>
        </w:rPr>
        <w:t>причин;</w:t>
      </w:r>
    </w:p>
    <w:p w:rsidR="004B4932" w:rsidRPr="00C37229" w:rsidRDefault="004B4932" w:rsidP="004B4932">
      <w:pPr>
        <w:pStyle w:val="a5"/>
        <w:numPr>
          <w:ilvl w:val="0"/>
          <w:numId w:val="2"/>
        </w:numPr>
        <w:tabs>
          <w:tab w:val="left" w:pos="1155"/>
        </w:tabs>
        <w:spacing w:line="276" w:lineRule="auto"/>
        <w:ind w:right="107" w:firstLine="708"/>
        <w:jc w:val="both"/>
        <w:rPr>
          <w:sz w:val="24"/>
          <w:szCs w:val="24"/>
          <w:lang w:val="ru-RU"/>
        </w:rPr>
      </w:pPr>
      <w:r w:rsidRPr="00C37229">
        <w:rPr>
          <w:sz w:val="24"/>
          <w:szCs w:val="24"/>
          <w:lang w:val="ru-RU"/>
        </w:rPr>
        <w:t>Организация системы контроля за учебной и трудовой дисциплиной, своевременность применения мер общественного и дисциплинарного воздействия  к</w:t>
      </w:r>
      <w:r w:rsidRPr="00C37229">
        <w:rPr>
          <w:spacing w:val="59"/>
          <w:sz w:val="24"/>
          <w:szCs w:val="24"/>
          <w:lang w:val="ru-RU"/>
        </w:rPr>
        <w:t xml:space="preserve"> </w:t>
      </w:r>
      <w:r w:rsidRPr="00C37229">
        <w:rPr>
          <w:sz w:val="24"/>
          <w:szCs w:val="24"/>
          <w:lang w:val="ru-RU"/>
        </w:rPr>
        <w:t>нарушителям;</w:t>
      </w:r>
    </w:p>
    <w:p w:rsidR="004B4932" w:rsidRPr="00C37229" w:rsidRDefault="004B4932" w:rsidP="004B4932">
      <w:pPr>
        <w:pStyle w:val="a5"/>
        <w:numPr>
          <w:ilvl w:val="0"/>
          <w:numId w:val="2"/>
        </w:numPr>
        <w:tabs>
          <w:tab w:val="left" w:pos="1210"/>
        </w:tabs>
        <w:spacing w:before="1" w:line="276" w:lineRule="auto"/>
        <w:ind w:left="100" w:right="112" w:firstLine="708"/>
        <w:jc w:val="both"/>
        <w:rPr>
          <w:sz w:val="24"/>
          <w:szCs w:val="24"/>
          <w:lang w:val="ru-RU"/>
        </w:rPr>
      </w:pPr>
      <w:r w:rsidRPr="00C37229">
        <w:rPr>
          <w:sz w:val="24"/>
          <w:szCs w:val="24"/>
          <w:lang w:val="ru-RU"/>
        </w:rPr>
        <w:t>Поиск и организация эффективных форм самостоятельной работы студентов;</w:t>
      </w:r>
    </w:p>
    <w:p w:rsidR="004B4932" w:rsidRPr="00C37229" w:rsidRDefault="004B4932" w:rsidP="004B4932">
      <w:pPr>
        <w:pStyle w:val="a5"/>
        <w:numPr>
          <w:ilvl w:val="0"/>
          <w:numId w:val="2"/>
        </w:numPr>
        <w:tabs>
          <w:tab w:val="left" w:pos="1144"/>
        </w:tabs>
        <w:spacing w:before="2" w:line="276" w:lineRule="auto"/>
        <w:ind w:left="102" w:right="105" w:firstLine="707"/>
        <w:jc w:val="both"/>
        <w:rPr>
          <w:sz w:val="24"/>
          <w:szCs w:val="24"/>
        </w:rPr>
      </w:pPr>
      <w:r w:rsidRPr="00C37229">
        <w:rPr>
          <w:sz w:val="24"/>
          <w:szCs w:val="24"/>
          <w:lang w:val="ru-RU"/>
        </w:rPr>
        <w:t xml:space="preserve">Организация </w:t>
      </w:r>
      <w:hyperlink r:id="rId16">
        <w:r w:rsidRPr="00C37229">
          <w:rPr>
            <w:sz w:val="24"/>
            <w:szCs w:val="24"/>
            <w:lang w:val="ru-RU"/>
          </w:rPr>
          <w:t>свободного времени</w:t>
        </w:r>
      </w:hyperlink>
      <w:r w:rsidRPr="00C37229">
        <w:rPr>
          <w:sz w:val="24"/>
          <w:szCs w:val="24"/>
          <w:lang w:val="ru-RU"/>
        </w:rPr>
        <w:t xml:space="preserve"> студентов, содействие разностороннему развитию  личности</w:t>
      </w:r>
      <w:r w:rsidRPr="00C37229">
        <w:rPr>
          <w:sz w:val="24"/>
          <w:szCs w:val="24"/>
        </w:rPr>
        <w:t xml:space="preserve">  </w:t>
      </w:r>
      <w:r w:rsidRPr="00C37229">
        <w:rPr>
          <w:sz w:val="24"/>
          <w:szCs w:val="24"/>
          <w:lang w:val="ru-RU"/>
        </w:rPr>
        <w:t>каждого</w:t>
      </w:r>
      <w:r w:rsidRPr="00C37229">
        <w:rPr>
          <w:sz w:val="24"/>
          <w:szCs w:val="24"/>
        </w:rPr>
        <w:t xml:space="preserve"> </w:t>
      </w:r>
      <w:r w:rsidRPr="00C37229">
        <w:rPr>
          <w:sz w:val="24"/>
          <w:szCs w:val="24"/>
          <w:lang w:val="ru-RU"/>
        </w:rPr>
        <w:t>члена</w:t>
      </w:r>
      <w:r w:rsidRPr="00C37229">
        <w:rPr>
          <w:sz w:val="24"/>
          <w:szCs w:val="24"/>
        </w:rPr>
        <w:t xml:space="preserve">  </w:t>
      </w:r>
      <w:r w:rsidRPr="00C37229">
        <w:rPr>
          <w:sz w:val="24"/>
          <w:szCs w:val="24"/>
          <w:lang w:val="ru-RU"/>
        </w:rPr>
        <w:t>студенческого коллектива</w:t>
      </w:r>
      <w:r w:rsidRPr="00C37229">
        <w:rPr>
          <w:sz w:val="24"/>
          <w:szCs w:val="24"/>
        </w:rPr>
        <w:t>;</w:t>
      </w:r>
    </w:p>
    <w:p w:rsidR="004B4932" w:rsidRPr="00C37229" w:rsidRDefault="004B4932" w:rsidP="004B4932">
      <w:pPr>
        <w:jc w:val="both"/>
        <w:rPr>
          <w:sz w:val="24"/>
          <w:szCs w:val="24"/>
        </w:rPr>
        <w:sectPr w:rsidR="004B4932" w:rsidRPr="00C37229">
          <w:pgSz w:w="11910" w:h="16840"/>
          <w:pgMar w:top="1340" w:right="740" w:bottom="1220" w:left="1600" w:header="0" w:footer="1037" w:gutter="0"/>
          <w:cols w:space="720"/>
        </w:sectPr>
      </w:pPr>
    </w:p>
    <w:p w:rsidR="004B4932" w:rsidRPr="00C37229" w:rsidRDefault="004B4932" w:rsidP="004B4932">
      <w:pPr>
        <w:pStyle w:val="a5"/>
        <w:numPr>
          <w:ilvl w:val="0"/>
          <w:numId w:val="2"/>
        </w:numPr>
        <w:tabs>
          <w:tab w:val="left" w:pos="1134"/>
        </w:tabs>
        <w:spacing w:before="52" w:line="276" w:lineRule="auto"/>
        <w:ind w:left="1133" w:hanging="324"/>
        <w:rPr>
          <w:sz w:val="24"/>
          <w:szCs w:val="24"/>
          <w:lang w:val="ru-RU"/>
        </w:rPr>
      </w:pPr>
      <w:r w:rsidRPr="00C37229">
        <w:rPr>
          <w:sz w:val="24"/>
          <w:szCs w:val="24"/>
          <w:lang w:val="ru-RU"/>
        </w:rPr>
        <w:lastRenderedPageBreak/>
        <w:t>Активизация  деятельности  общественных  организаций  в</w:t>
      </w:r>
      <w:r w:rsidRPr="00C37229">
        <w:rPr>
          <w:spacing w:val="47"/>
          <w:sz w:val="24"/>
          <w:szCs w:val="24"/>
          <w:lang w:val="ru-RU"/>
        </w:rPr>
        <w:t xml:space="preserve"> </w:t>
      </w:r>
      <w:r w:rsidRPr="00C37229">
        <w:rPr>
          <w:sz w:val="24"/>
          <w:szCs w:val="24"/>
          <w:lang w:val="ru-RU"/>
        </w:rPr>
        <w:t>колледже.</w:t>
      </w:r>
    </w:p>
    <w:p w:rsidR="004B4932" w:rsidRPr="00C37229" w:rsidRDefault="004B4932" w:rsidP="004B4932">
      <w:pPr>
        <w:pStyle w:val="a3"/>
        <w:spacing w:before="58" w:line="276" w:lineRule="auto"/>
        <w:ind w:right="107" w:firstLine="707"/>
        <w:rPr>
          <w:sz w:val="24"/>
          <w:szCs w:val="24"/>
          <w:lang w:val="ru-RU"/>
        </w:rPr>
      </w:pPr>
      <w:r w:rsidRPr="00C37229">
        <w:rPr>
          <w:sz w:val="24"/>
          <w:szCs w:val="24"/>
          <w:lang w:val="ru-RU"/>
        </w:rPr>
        <w:t xml:space="preserve">Студенческое самоуправление — один из путей подготовки активных граждан к жизни в правовом </w:t>
      </w:r>
      <w:proofErr w:type="gramStart"/>
      <w:r w:rsidRPr="00C37229">
        <w:rPr>
          <w:sz w:val="24"/>
          <w:szCs w:val="24"/>
          <w:lang w:val="ru-RU"/>
        </w:rPr>
        <w:t>демократическом обществе</w:t>
      </w:r>
      <w:proofErr w:type="gramEnd"/>
      <w:r w:rsidRPr="00C37229">
        <w:rPr>
          <w:sz w:val="24"/>
          <w:szCs w:val="24"/>
          <w:lang w:val="ru-RU"/>
        </w:rPr>
        <w:t>, поэтому развитое студенческое самоуправление в колледже  имеет  огромное  общественное значение,  помогает  становлению</w:t>
      </w:r>
      <w:r w:rsidRPr="00C37229">
        <w:rPr>
          <w:spacing w:val="52"/>
          <w:sz w:val="24"/>
          <w:szCs w:val="24"/>
          <w:lang w:val="ru-RU"/>
        </w:rPr>
        <w:t xml:space="preserve"> </w:t>
      </w:r>
      <w:r w:rsidRPr="00C37229">
        <w:rPr>
          <w:sz w:val="24"/>
          <w:szCs w:val="24"/>
          <w:lang w:val="ru-RU"/>
        </w:rPr>
        <w:t>личности.</w:t>
      </w:r>
    </w:p>
    <w:p w:rsidR="004B4932" w:rsidRPr="00C37229" w:rsidRDefault="004B4932" w:rsidP="004B4932">
      <w:pPr>
        <w:pStyle w:val="a3"/>
        <w:spacing w:before="7" w:line="276" w:lineRule="auto"/>
        <w:ind w:left="0" w:firstLine="0"/>
        <w:jc w:val="left"/>
        <w:rPr>
          <w:sz w:val="24"/>
          <w:szCs w:val="24"/>
          <w:lang w:val="ru-RU"/>
        </w:rPr>
      </w:pPr>
    </w:p>
    <w:p w:rsidR="004B4932" w:rsidRPr="00C37229" w:rsidRDefault="004B4932" w:rsidP="004B4932">
      <w:pPr>
        <w:pStyle w:val="Heading2"/>
        <w:numPr>
          <w:ilvl w:val="0"/>
          <w:numId w:val="13"/>
        </w:numPr>
        <w:tabs>
          <w:tab w:val="left" w:pos="1378"/>
          <w:tab w:val="left" w:pos="1379"/>
        </w:tabs>
        <w:spacing w:line="276" w:lineRule="auto"/>
        <w:ind w:left="1378" w:hanging="568"/>
        <w:rPr>
          <w:sz w:val="24"/>
          <w:szCs w:val="24"/>
        </w:rPr>
      </w:pPr>
      <w:proofErr w:type="spellStart"/>
      <w:r w:rsidRPr="00C37229">
        <w:rPr>
          <w:sz w:val="24"/>
          <w:szCs w:val="24"/>
        </w:rPr>
        <w:t>Художественно-эстетическое</w:t>
      </w:r>
      <w:proofErr w:type="spellEnd"/>
      <w:r w:rsidRPr="00C37229">
        <w:rPr>
          <w:spacing w:val="-15"/>
          <w:sz w:val="24"/>
          <w:szCs w:val="24"/>
        </w:rPr>
        <w:t xml:space="preserve"> </w:t>
      </w:r>
      <w:proofErr w:type="spellStart"/>
      <w:r w:rsidRPr="00C37229">
        <w:rPr>
          <w:sz w:val="24"/>
          <w:szCs w:val="24"/>
        </w:rPr>
        <w:t>воспитание</w:t>
      </w:r>
      <w:proofErr w:type="spellEnd"/>
    </w:p>
    <w:p w:rsidR="004B4932" w:rsidRPr="00C37229" w:rsidRDefault="004B4932" w:rsidP="004B4932">
      <w:pPr>
        <w:pStyle w:val="a3"/>
        <w:spacing w:before="53" w:line="276" w:lineRule="auto"/>
        <w:ind w:right="104"/>
        <w:rPr>
          <w:sz w:val="24"/>
          <w:szCs w:val="24"/>
          <w:lang w:val="ru-RU"/>
        </w:rPr>
      </w:pPr>
      <w:r w:rsidRPr="00C37229">
        <w:rPr>
          <w:sz w:val="24"/>
          <w:szCs w:val="24"/>
          <w:lang w:val="ru-RU"/>
        </w:rPr>
        <w:t xml:space="preserve">Ориентация общества на духовные ценности является одним из показателей уровня развития этого общества. В настоящее время можно констатировать глубокий кризис духовности общества в целом, и в еще большей степени нарастание без духовности среди молодежи. Оно проявляется в негативном отношении к истории своего Отечества, его культуре и традициям, в преклонении перед западной культурой и образом жизни, в потере смысла жизни и жизненных ценностей. Однако более всего </w:t>
      </w:r>
      <w:proofErr w:type="gramStart"/>
      <w:r w:rsidRPr="00C37229">
        <w:rPr>
          <w:sz w:val="24"/>
          <w:szCs w:val="24"/>
          <w:lang w:val="ru-RU"/>
        </w:rPr>
        <w:t>без</w:t>
      </w:r>
      <w:proofErr w:type="gramEnd"/>
      <w:r w:rsidRPr="00C37229">
        <w:rPr>
          <w:sz w:val="24"/>
          <w:szCs w:val="24"/>
          <w:lang w:val="ru-RU"/>
        </w:rPr>
        <w:t xml:space="preserve"> </w:t>
      </w:r>
      <w:proofErr w:type="gramStart"/>
      <w:r w:rsidRPr="00C37229">
        <w:rPr>
          <w:sz w:val="24"/>
          <w:szCs w:val="24"/>
          <w:lang w:val="ru-RU"/>
        </w:rPr>
        <w:t>духовность</w:t>
      </w:r>
      <w:proofErr w:type="gramEnd"/>
      <w:r w:rsidRPr="00C37229">
        <w:rPr>
          <w:sz w:val="24"/>
          <w:szCs w:val="24"/>
          <w:lang w:val="ru-RU"/>
        </w:rPr>
        <w:t xml:space="preserve"> молодежи проявляется в негативных личностных качествах, таких как эгоизм, цинизм, </w:t>
      </w:r>
      <w:hyperlink r:id="rId17">
        <w:r w:rsidRPr="00C37229">
          <w:rPr>
            <w:sz w:val="24"/>
            <w:szCs w:val="24"/>
            <w:lang w:val="ru-RU"/>
          </w:rPr>
          <w:t>агрессивность</w:t>
        </w:r>
      </w:hyperlink>
      <w:r w:rsidRPr="00C37229">
        <w:rPr>
          <w:sz w:val="24"/>
          <w:szCs w:val="24"/>
          <w:lang w:val="ru-RU"/>
        </w:rPr>
        <w:t>, стремление к насилию и утрате положительных моральных качеств и ценностей: честности, порядочности,  милосердия,  доброты,  любви,  сострадания  и  т. п.</w:t>
      </w:r>
    </w:p>
    <w:p w:rsidR="004B4932" w:rsidRPr="00C37229" w:rsidRDefault="004B4932" w:rsidP="004B4932">
      <w:pPr>
        <w:pStyle w:val="a3"/>
        <w:spacing w:before="53" w:line="276" w:lineRule="auto"/>
        <w:ind w:right="104"/>
        <w:rPr>
          <w:sz w:val="24"/>
          <w:szCs w:val="24"/>
          <w:lang w:val="ru-RU"/>
        </w:rPr>
      </w:pPr>
      <w:r w:rsidRPr="00C37229">
        <w:rPr>
          <w:sz w:val="24"/>
          <w:szCs w:val="24"/>
          <w:lang w:val="ru-RU"/>
        </w:rPr>
        <w:t>Эстетическое</w:t>
      </w:r>
      <w:r w:rsidRPr="00C37229">
        <w:rPr>
          <w:sz w:val="24"/>
          <w:szCs w:val="24"/>
          <w:lang w:val="ru-RU"/>
        </w:rPr>
        <w:tab/>
      </w:r>
      <w:r w:rsidRPr="00C37229">
        <w:rPr>
          <w:sz w:val="24"/>
          <w:szCs w:val="24"/>
          <w:lang w:val="ru-RU"/>
        </w:rPr>
        <w:tab/>
        <w:t>воспитание</w:t>
      </w:r>
      <w:r w:rsidRPr="00C37229">
        <w:rPr>
          <w:sz w:val="24"/>
          <w:szCs w:val="24"/>
          <w:lang w:val="ru-RU"/>
        </w:rPr>
        <w:tab/>
        <w:t>предполагает,</w:t>
      </w:r>
      <w:r w:rsidRPr="00C37229">
        <w:rPr>
          <w:sz w:val="24"/>
          <w:szCs w:val="24"/>
          <w:lang w:val="ru-RU"/>
        </w:rPr>
        <w:tab/>
        <w:t>прежде</w:t>
      </w:r>
      <w:r w:rsidRPr="00C37229">
        <w:rPr>
          <w:sz w:val="24"/>
          <w:szCs w:val="24"/>
          <w:lang w:val="ru-RU"/>
        </w:rPr>
        <w:tab/>
        <w:t>всего, формирование устойчивой потребности постоянного восприятия и</w:t>
      </w:r>
      <w:r w:rsidRPr="00C37229">
        <w:rPr>
          <w:spacing w:val="48"/>
          <w:sz w:val="24"/>
          <w:szCs w:val="24"/>
          <w:lang w:val="ru-RU"/>
        </w:rPr>
        <w:t xml:space="preserve"> </w:t>
      </w:r>
      <w:r w:rsidRPr="00C37229">
        <w:rPr>
          <w:sz w:val="24"/>
          <w:szCs w:val="24"/>
          <w:lang w:val="ru-RU"/>
        </w:rPr>
        <w:t>понимания</w:t>
      </w:r>
      <w:r w:rsidRPr="00C37229">
        <w:rPr>
          <w:spacing w:val="49"/>
          <w:sz w:val="24"/>
          <w:szCs w:val="24"/>
          <w:lang w:val="ru-RU"/>
        </w:rPr>
        <w:t xml:space="preserve"> </w:t>
      </w:r>
      <w:r w:rsidRPr="00C37229">
        <w:rPr>
          <w:sz w:val="24"/>
          <w:szCs w:val="24"/>
          <w:lang w:val="ru-RU"/>
        </w:rPr>
        <w:t>произведений</w:t>
      </w:r>
      <w:r w:rsidRPr="00C37229">
        <w:rPr>
          <w:w w:val="99"/>
          <w:sz w:val="24"/>
          <w:szCs w:val="24"/>
          <w:lang w:val="ru-RU"/>
        </w:rPr>
        <w:t xml:space="preserve"> </w:t>
      </w:r>
      <w:r w:rsidRPr="00C37229">
        <w:rPr>
          <w:sz w:val="24"/>
          <w:szCs w:val="24"/>
          <w:lang w:val="ru-RU"/>
        </w:rPr>
        <w:t>искусства, проявления интереса ко всему кругу проблем,</w:t>
      </w:r>
      <w:r w:rsidRPr="00C37229">
        <w:rPr>
          <w:spacing w:val="10"/>
          <w:sz w:val="24"/>
          <w:szCs w:val="24"/>
          <w:lang w:val="ru-RU"/>
        </w:rPr>
        <w:t xml:space="preserve"> </w:t>
      </w:r>
      <w:r w:rsidRPr="00C37229">
        <w:rPr>
          <w:sz w:val="24"/>
          <w:szCs w:val="24"/>
          <w:lang w:val="ru-RU"/>
        </w:rPr>
        <w:t>которые</w:t>
      </w:r>
      <w:r w:rsidRPr="00C37229">
        <w:rPr>
          <w:spacing w:val="39"/>
          <w:sz w:val="24"/>
          <w:szCs w:val="24"/>
          <w:lang w:val="ru-RU"/>
        </w:rPr>
        <w:t xml:space="preserve"> </w:t>
      </w:r>
      <w:r w:rsidRPr="00C37229">
        <w:rPr>
          <w:sz w:val="24"/>
          <w:szCs w:val="24"/>
          <w:lang w:val="ru-RU"/>
        </w:rPr>
        <w:t>решаются</w:t>
      </w:r>
      <w:r w:rsidRPr="00C37229">
        <w:rPr>
          <w:w w:val="99"/>
          <w:sz w:val="24"/>
          <w:szCs w:val="24"/>
          <w:lang w:val="ru-RU"/>
        </w:rPr>
        <w:t xml:space="preserve"> </w:t>
      </w:r>
      <w:r w:rsidRPr="00C37229">
        <w:rPr>
          <w:sz w:val="24"/>
          <w:szCs w:val="24"/>
          <w:lang w:val="ru-RU"/>
        </w:rPr>
        <w:t>средствами художественного творчества. В процессе</w:t>
      </w:r>
      <w:r w:rsidRPr="00C37229">
        <w:rPr>
          <w:spacing w:val="60"/>
          <w:sz w:val="24"/>
          <w:szCs w:val="24"/>
          <w:lang w:val="ru-RU"/>
        </w:rPr>
        <w:t xml:space="preserve"> </w:t>
      </w:r>
      <w:r w:rsidRPr="00C37229">
        <w:rPr>
          <w:sz w:val="24"/>
          <w:szCs w:val="24"/>
          <w:lang w:val="ru-RU"/>
        </w:rPr>
        <w:t>эстетического</w:t>
      </w:r>
      <w:r w:rsidRPr="00C37229">
        <w:rPr>
          <w:spacing w:val="11"/>
          <w:sz w:val="24"/>
          <w:szCs w:val="24"/>
          <w:lang w:val="ru-RU"/>
        </w:rPr>
        <w:t xml:space="preserve"> </w:t>
      </w:r>
      <w:r w:rsidRPr="00C37229">
        <w:rPr>
          <w:sz w:val="24"/>
          <w:szCs w:val="24"/>
          <w:lang w:val="ru-RU"/>
        </w:rPr>
        <w:t>воспитания</w:t>
      </w:r>
      <w:r w:rsidRPr="00C37229">
        <w:rPr>
          <w:w w:val="99"/>
          <w:sz w:val="24"/>
          <w:szCs w:val="24"/>
          <w:lang w:val="ru-RU"/>
        </w:rPr>
        <w:t xml:space="preserve"> </w:t>
      </w:r>
      <w:r w:rsidRPr="00C37229">
        <w:rPr>
          <w:sz w:val="24"/>
          <w:szCs w:val="24"/>
          <w:lang w:val="ru-RU"/>
        </w:rPr>
        <w:t>происходит формирование эстетического сознания, что проявляется в</w:t>
      </w:r>
      <w:r w:rsidRPr="00C37229">
        <w:rPr>
          <w:spacing w:val="35"/>
          <w:sz w:val="24"/>
          <w:szCs w:val="24"/>
          <w:lang w:val="ru-RU"/>
        </w:rPr>
        <w:t xml:space="preserve"> </w:t>
      </w:r>
      <w:r w:rsidRPr="00C37229">
        <w:rPr>
          <w:sz w:val="24"/>
          <w:szCs w:val="24"/>
          <w:lang w:val="ru-RU"/>
        </w:rPr>
        <w:t>создании</w:t>
      </w:r>
      <w:r w:rsidRPr="00C37229">
        <w:rPr>
          <w:spacing w:val="38"/>
          <w:sz w:val="24"/>
          <w:szCs w:val="24"/>
          <w:lang w:val="ru-RU"/>
        </w:rPr>
        <w:t xml:space="preserve"> </w:t>
      </w:r>
      <w:r w:rsidRPr="00C37229">
        <w:rPr>
          <w:sz w:val="24"/>
          <w:szCs w:val="24"/>
          <w:lang w:val="ru-RU"/>
        </w:rPr>
        <w:t>у</w:t>
      </w:r>
      <w:r w:rsidRPr="00C37229">
        <w:rPr>
          <w:w w:val="99"/>
          <w:sz w:val="24"/>
          <w:szCs w:val="24"/>
          <w:lang w:val="ru-RU"/>
        </w:rPr>
        <w:t xml:space="preserve"> </w:t>
      </w:r>
      <w:r w:rsidRPr="00C37229">
        <w:rPr>
          <w:sz w:val="24"/>
          <w:szCs w:val="24"/>
          <w:lang w:val="ru-RU"/>
        </w:rPr>
        <w:t>молодого человека идеальных базовых образцов высокого искусства,</w:t>
      </w:r>
      <w:r w:rsidRPr="00C37229">
        <w:rPr>
          <w:spacing w:val="24"/>
          <w:sz w:val="24"/>
          <w:szCs w:val="24"/>
          <w:lang w:val="ru-RU"/>
        </w:rPr>
        <w:t xml:space="preserve"> </w:t>
      </w:r>
      <w:r w:rsidRPr="00C37229">
        <w:rPr>
          <w:sz w:val="24"/>
          <w:szCs w:val="24"/>
          <w:lang w:val="ru-RU"/>
        </w:rPr>
        <w:t>установок</w:t>
      </w:r>
      <w:r w:rsidRPr="00C37229">
        <w:rPr>
          <w:spacing w:val="10"/>
          <w:sz w:val="24"/>
          <w:szCs w:val="24"/>
          <w:lang w:val="ru-RU"/>
        </w:rPr>
        <w:t xml:space="preserve"> </w:t>
      </w:r>
      <w:r w:rsidRPr="00C37229">
        <w:rPr>
          <w:sz w:val="24"/>
          <w:szCs w:val="24"/>
          <w:lang w:val="ru-RU"/>
        </w:rPr>
        <w:t>на</w:t>
      </w:r>
      <w:r w:rsidRPr="00C37229">
        <w:rPr>
          <w:w w:val="99"/>
          <w:sz w:val="24"/>
          <w:szCs w:val="24"/>
          <w:lang w:val="ru-RU"/>
        </w:rPr>
        <w:t xml:space="preserve"> </w:t>
      </w:r>
      <w:r w:rsidRPr="00C37229">
        <w:rPr>
          <w:sz w:val="24"/>
          <w:szCs w:val="24"/>
          <w:lang w:val="ru-RU"/>
        </w:rPr>
        <w:t>положительное восприятие ценностей отечественного, национального</w:t>
      </w:r>
      <w:r w:rsidRPr="00C37229">
        <w:rPr>
          <w:spacing w:val="44"/>
          <w:sz w:val="24"/>
          <w:szCs w:val="24"/>
          <w:lang w:val="ru-RU"/>
        </w:rPr>
        <w:t xml:space="preserve"> </w:t>
      </w:r>
      <w:r w:rsidRPr="00C37229">
        <w:rPr>
          <w:sz w:val="24"/>
          <w:szCs w:val="24"/>
          <w:lang w:val="ru-RU"/>
        </w:rPr>
        <w:t>искусства</w:t>
      </w:r>
      <w:r w:rsidRPr="00C37229">
        <w:rPr>
          <w:spacing w:val="21"/>
          <w:sz w:val="24"/>
          <w:szCs w:val="24"/>
          <w:lang w:val="ru-RU"/>
        </w:rPr>
        <w:t xml:space="preserve"> </w:t>
      </w:r>
      <w:r w:rsidRPr="00C37229">
        <w:rPr>
          <w:sz w:val="24"/>
          <w:szCs w:val="24"/>
          <w:lang w:val="ru-RU"/>
        </w:rPr>
        <w:t>и</w:t>
      </w:r>
      <w:r w:rsidRPr="00C37229">
        <w:rPr>
          <w:w w:val="99"/>
          <w:sz w:val="24"/>
          <w:szCs w:val="24"/>
          <w:lang w:val="ru-RU"/>
        </w:rPr>
        <w:t xml:space="preserve"> </w:t>
      </w:r>
      <w:r w:rsidRPr="00C37229">
        <w:rPr>
          <w:sz w:val="24"/>
          <w:szCs w:val="24"/>
          <w:lang w:val="ru-RU"/>
        </w:rPr>
        <w:t>критическое отношение к  насаждаемым  образцам  массовой</w:t>
      </w:r>
      <w:r w:rsidRPr="00C37229">
        <w:rPr>
          <w:spacing w:val="44"/>
          <w:sz w:val="24"/>
          <w:szCs w:val="24"/>
          <w:lang w:val="ru-RU"/>
        </w:rPr>
        <w:t xml:space="preserve"> </w:t>
      </w:r>
      <w:r w:rsidRPr="00C37229">
        <w:rPr>
          <w:sz w:val="24"/>
          <w:szCs w:val="24"/>
          <w:lang w:val="ru-RU"/>
        </w:rPr>
        <w:t>западной</w:t>
      </w:r>
      <w:r w:rsidRPr="00C37229">
        <w:rPr>
          <w:spacing w:val="-2"/>
          <w:sz w:val="24"/>
          <w:szCs w:val="24"/>
          <w:lang w:val="ru-RU"/>
        </w:rPr>
        <w:t xml:space="preserve"> </w:t>
      </w:r>
      <w:r w:rsidRPr="00C37229">
        <w:rPr>
          <w:sz w:val="24"/>
          <w:szCs w:val="24"/>
          <w:lang w:val="ru-RU"/>
        </w:rPr>
        <w:t>культуры.</w:t>
      </w:r>
      <w:r w:rsidRPr="00C37229">
        <w:rPr>
          <w:w w:val="99"/>
          <w:sz w:val="24"/>
          <w:szCs w:val="24"/>
          <w:lang w:val="ru-RU"/>
        </w:rPr>
        <w:t xml:space="preserve">  </w:t>
      </w:r>
      <w:r w:rsidRPr="00C37229">
        <w:rPr>
          <w:sz w:val="24"/>
          <w:szCs w:val="24"/>
          <w:lang w:val="ru-RU"/>
        </w:rPr>
        <w:t>В</w:t>
      </w:r>
      <w:r w:rsidRPr="00C37229">
        <w:rPr>
          <w:sz w:val="24"/>
          <w:szCs w:val="24"/>
          <w:lang w:val="ru-RU"/>
        </w:rPr>
        <w:tab/>
        <w:t>результате</w:t>
      </w:r>
      <w:r w:rsidRPr="00C37229">
        <w:rPr>
          <w:sz w:val="24"/>
          <w:szCs w:val="24"/>
          <w:lang w:val="ru-RU"/>
        </w:rPr>
        <w:tab/>
      </w:r>
      <w:r w:rsidRPr="00C37229">
        <w:rPr>
          <w:sz w:val="24"/>
          <w:szCs w:val="24"/>
          <w:lang w:val="ru-RU"/>
        </w:rPr>
        <w:tab/>
        <w:t>эстетического</w:t>
      </w:r>
      <w:r w:rsidRPr="00C37229">
        <w:rPr>
          <w:sz w:val="24"/>
          <w:szCs w:val="24"/>
          <w:lang w:val="ru-RU"/>
        </w:rPr>
        <w:tab/>
        <w:t>воспитания</w:t>
      </w:r>
      <w:r w:rsidRPr="00C37229">
        <w:rPr>
          <w:sz w:val="24"/>
          <w:szCs w:val="24"/>
          <w:lang w:val="ru-RU"/>
        </w:rPr>
        <w:tab/>
        <w:t>должны быть сформированы способности</w:t>
      </w:r>
      <w:r w:rsidRPr="00C37229">
        <w:rPr>
          <w:sz w:val="24"/>
          <w:szCs w:val="24"/>
          <w:lang w:val="ru-RU"/>
        </w:rPr>
        <w:tab/>
        <w:t>к</w:t>
      </w:r>
      <w:r w:rsidRPr="00C37229">
        <w:rPr>
          <w:sz w:val="24"/>
          <w:szCs w:val="24"/>
          <w:lang w:val="ru-RU"/>
        </w:rPr>
        <w:tab/>
        <w:t>эмоционально-чувственному</w:t>
      </w:r>
      <w:r w:rsidRPr="00C37229">
        <w:rPr>
          <w:sz w:val="24"/>
          <w:szCs w:val="24"/>
          <w:lang w:val="ru-RU"/>
        </w:rPr>
        <w:tab/>
        <w:t xml:space="preserve">восприятию </w:t>
      </w:r>
      <w:r w:rsidRPr="00C37229">
        <w:rPr>
          <w:spacing w:val="-1"/>
          <w:sz w:val="24"/>
          <w:szCs w:val="24"/>
          <w:lang w:val="ru-RU"/>
        </w:rPr>
        <w:t xml:space="preserve">художественных </w:t>
      </w:r>
      <w:r w:rsidRPr="00C37229">
        <w:rPr>
          <w:sz w:val="24"/>
          <w:szCs w:val="24"/>
          <w:lang w:val="ru-RU"/>
        </w:rPr>
        <w:t>произведений, пониманию его содержания и сущности через</w:t>
      </w:r>
      <w:r w:rsidRPr="00C37229">
        <w:rPr>
          <w:spacing w:val="54"/>
          <w:sz w:val="24"/>
          <w:szCs w:val="24"/>
          <w:lang w:val="ru-RU"/>
        </w:rPr>
        <w:t xml:space="preserve"> </w:t>
      </w:r>
      <w:r w:rsidRPr="00C37229">
        <w:rPr>
          <w:sz w:val="24"/>
          <w:szCs w:val="24"/>
          <w:lang w:val="ru-RU"/>
        </w:rPr>
        <w:t>приобщение</w:t>
      </w:r>
      <w:r w:rsidRPr="00C37229">
        <w:rPr>
          <w:spacing w:val="6"/>
          <w:sz w:val="24"/>
          <w:szCs w:val="24"/>
          <w:lang w:val="ru-RU"/>
        </w:rPr>
        <w:t xml:space="preserve"> </w:t>
      </w:r>
      <w:r w:rsidRPr="00C37229">
        <w:rPr>
          <w:sz w:val="24"/>
          <w:szCs w:val="24"/>
          <w:lang w:val="ru-RU"/>
        </w:rPr>
        <w:t>студента</w:t>
      </w:r>
      <w:r w:rsidRPr="00C37229">
        <w:rPr>
          <w:w w:val="99"/>
          <w:sz w:val="24"/>
          <w:szCs w:val="24"/>
          <w:lang w:val="ru-RU"/>
        </w:rPr>
        <w:t xml:space="preserve"> </w:t>
      </w:r>
      <w:r w:rsidRPr="00C37229">
        <w:rPr>
          <w:sz w:val="24"/>
          <w:szCs w:val="24"/>
          <w:lang w:val="ru-RU"/>
        </w:rPr>
        <w:t>к</w:t>
      </w:r>
      <w:r w:rsidRPr="00C37229">
        <w:rPr>
          <w:spacing w:val="42"/>
          <w:sz w:val="24"/>
          <w:szCs w:val="24"/>
          <w:lang w:val="ru-RU"/>
        </w:rPr>
        <w:t xml:space="preserve"> </w:t>
      </w:r>
      <w:r w:rsidRPr="00C37229">
        <w:rPr>
          <w:sz w:val="24"/>
          <w:szCs w:val="24"/>
          <w:lang w:val="ru-RU"/>
        </w:rPr>
        <w:t>миру</w:t>
      </w:r>
      <w:r w:rsidRPr="00C37229">
        <w:rPr>
          <w:spacing w:val="36"/>
          <w:sz w:val="24"/>
          <w:szCs w:val="24"/>
          <w:lang w:val="ru-RU"/>
        </w:rPr>
        <w:t xml:space="preserve"> </w:t>
      </w:r>
      <w:r w:rsidRPr="00C37229">
        <w:rPr>
          <w:sz w:val="24"/>
          <w:szCs w:val="24"/>
          <w:lang w:val="ru-RU"/>
        </w:rPr>
        <w:t>искусства</w:t>
      </w:r>
      <w:r w:rsidRPr="00C37229">
        <w:rPr>
          <w:spacing w:val="43"/>
          <w:sz w:val="24"/>
          <w:szCs w:val="24"/>
          <w:lang w:val="ru-RU"/>
        </w:rPr>
        <w:t xml:space="preserve"> </w:t>
      </w:r>
      <w:r w:rsidRPr="00C37229">
        <w:rPr>
          <w:sz w:val="24"/>
          <w:szCs w:val="24"/>
          <w:lang w:val="ru-RU"/>
        </w:rPr>
        <w:t>во</w:t>
      </w:r>
      <w:r w:rsidRPr="00C37229">
        <w:rPr>
          <w:spacing w:val="43"/>
          <w:sz w:val="24"/>
          <w:szCs w:val="24"/>
          <w:lang w:val="ru-RU"/>
        </w:rPr>
        <w:t xml:space="preserve"> </w:t>
      </w:r>
      <w:r w:rsidRPr="00C37229">
        <w:rPr>
          <w:sz w:val="24"/>
          <w:szCs w:val="24"/>
          <w:lang w:val="ru-RU"/>
        </w:rPr>
        <w:t>всех</w:t>
      </w:r>
      <w:r w:rsidRPr="00C37229">
        <w:rPr>
          <w:spacing w:val="41"/>
          <w:sz w:val="24"/>
          <w:szCs w:val="24"/>
          <w:lang w:val="ru-RU"/>
        </w:rPr>
        <w:t xml:space="preserve"> </w:t>
      </w:r>
      <w:r w:rsidRPr="00C37229">
        <w:rPr>
          <w:sz w:val="24"/>
          <w:szCs w:val="24"/>
          <w:lang w:val="ru-RU"/>
        </w:rPr>
        <w:t>его</w:t>
      </w:r>
      <w:r w:rsidRPr="00C37229">
        <w:rPr>
          <w:spacing w:val="41"/>
          <w:sz w:val="24"/>
          <w:szCs w:val="24"/>
          <w:lang w:val="ru-RU"/>
        </w:rPr>
        <w:t xml:space="preserve"> </w:t>
      </w:r>
      <w:r w:rsidRPr="00C37229">
        <w:rPr>
          <w:sz w:val="24"/>
          <w:szCs w:val="24"/>
          <w:lang w:val="ru-RU"/>
        </w:rPr>
        <w:t>проявлениях,</w:t>
      </w:r>
      <w:r w:rsidRPr="00C37229">
        <w:rPr>
          <w:spacing w:val="41"/>
          <w:sz w:val="24"/>
          <w:szCs w:val="24"/>
          <w:lang w:val="ru-RU"/>
        </w:rPr>
        <w:t xml:space="preserve"> </w:t>
      </w:r>
      <w:r w:rsidRPr="00C37229">
        <w:rPr>
          <w:sz w:val="24"/>
          <w:szCs w:val="24"/>
          <w:lang w:val="ru-RU"/>
        </w:rPr>
        <w:t>что</w:t>
      </w:r>
      <w:r w:rsidRPr="00C37229">
        <w:rPr>
          <w:spacing w:val="43"/>
          <w:sz w:val="24"/>
          <w:szCs w:val="24"/>
          <w:lang w:val="ru-RU"/>
        </w:rPr>
        <w:t xml:space="preserve"> </w:t>
      </w:r>
      <w:r w:rsidRPr="00C37229">
        <w:rPr>
          <w:sz w:val="24"/>
          <w:szCs w:val="24"/>
          <w:lang w:val="ru-RU"/>
        </w:rPr>
        <w:t>можно</w:t>
      </w:r>
      <w:r w:rsidRPr="00C37229">
        <w:rPr>
          <w:spacing w:val="41"/>
          <w:sz w:val="24"/>
          <w:szCs w:val="24"/>
          <w:lang w:val="ru-RU"/>
        </w:rPr>
        <w:t xml:space="preserve"> </w:t>
      </w:r>
      <w:r w:rsidRPr="00C37229">
        <w:rPr>
          <w:sz w:val="24"/>
          <w:szCs w:val="24"/>
          <w:lang w:val="ru-RU"/>
        </w:rPr>
        <w:t>рассматривать</w:t>
      </w:r>
      <w:r w:rsidRPr="00C37229">
        <w:rPr>
          <w:spacing w:val="42"/>
          <w:sz w:val="24"/>
          <w:szCs w:val="24"/>
          <w:lang w:val="ru-RU"/>
        </w:rPr>
        <w:t xml:space="preserve"> </w:t>
      </w:r>
      <w:r w:rsidRPr="00C37229">
        <w:rPr>
          <w:sz w:val="24"/>
          <w:szCs w:val="24"/>
          <w:lang w:val="ru-RU"/>
        </w:rPr>
        <w:t>в</w:t>
      </w:r>
      <w:r w:rsidRPr="00C37229">
        <w:rPr>
          <w:spacing w:val="43"/>
          <w:sz w:val="24"/>
          <w:szCs w:val="24"/>
          <w:lang w:val="ru-RU"/>
        </w:rPr>
        <w:t xml:space="preserve"> </w:t>
      </w:r>
      <w:r w:rsidRPr="00C37229">
        <w:rPr>
          <w:sz w:val="24"/>
          <w:szCs w:val="24"/>
          <w:lang w:val="ru-RU"/>
        </w:rPr>
        <w:t>качестве показателей  эффективности  воспитательной  деятельности  в  данной сфере.</w:t>
      </w:r>
    </w:p>
    <w:p w:rsidR="004B4932" w:rsidRPr="00C37229" w:rsidRDefault="004B4932" w:rsidP="004B4932">
      <w:pPr>
        <w:pStyle w:val="Heading2"/>
        <w:spacing w:before="68" w:line="276" w:lineRule="auto"/>
        <w:ind w:left="809" w:right="110"/>
        <w:rPr>
          <w:sz w:val="24"/>
          <w:szCs w:val="24"/>
        </w:rPr>
      </w:pPr>
      <w:proofErr w:type="spellStart"/>
      <w:r w:rsidRPr="00C37229">
        <w:rPr>
          <w:sz w:val="24"/>
          <w:szCs w:val="24"/>
        </w:rPr>
        <w:t>Основные</w:t>
      </w:r>
      <w:proofErr w:type="spellEnd"/>
      <w:r w:rsidRPr="00C37229">
        <w:rPr>
          <w:sz w:val="24"/>
          <w:szCs w:val="24"/>
        </w:rPr>
        <w:t xml:space="preserve"> </w:t>
      </w:r>
      <w:proofErr w:type="spellStart"/>
      <w:r w:rsidRPr="00C37229">
        <w:rPr>
          <w:sz w:val="24"/>
          <w:szCs w:val="24"/>
        </w:rPr>
        <w:t>направления</w:t>
      </w:r>
      <w:proofErr w:type="spellEnd"/>
      <w:r w:rsidRPr="00C37229">
        <w:rPr>
          <w:sz w:val="24"/>
          <w:szCs w:val="24"/>
        </w:rPr>
        <w:t xml:space="preserve"> </w:t>
      </w:r>
      <w:proofErr w:type="spellStart"/>
      <w:r w:rsidRPr="00C37229">
        <w:rPr>
          <w:sz w:val="24"/>
          <w:szCs w:val="24"/>
        </w:rPr>
        <w:t>деятельности</w:t>
      </w:r>
      <w:proofErr w:type="spellEnd"/>
      <w:r w:rsidRPr="00C37229">
        <w:rPr>
          <w:sz w:val="24"/>
          <w:szCs w:val="24"/>
        </w:rPr>
        <w:t>:</w:t>
      </w:r>
    </w:p>
    <w:p w:rsidR="004B4932" w:rsidRPr="00C37229" w:rsidRDefault="004B4932" w:rsidP="004B4932">
      <w:pPr>
        <w:pStyle w:val="a5"/>
        <w:numPr>
          <w:ilvl w:val="0"/>
          <w:numId w:val="1"/>
        </w:numPr>
        <w:tabs>
          <w:tab w:val="left" w:pos="1110"/>
        </w:tabs>
        <w:spacing w:line="276" w:lineRule="auto"/>
        <w:ind w:right="107" w:firstLine="708"/>
        <w:rPr>
          <w:sz w:val="24"/>
          <w:szCs w:val="24"/>
          <w:lang w:val="ru-RU"/>
        </w:rPr>
      </w:pPr>
      <w:r w:rsidRPr="00C37229">
        <w:rPr>
          <w:sz w:val="24"/>
          <w:szCs w:val="24"/>
          <w:lang w:val="ru-RU"/>
        </w:rPr>
        <w:t>привлечение студентов к участию в тематических вечерах, смотрах- конкурсах и фестивалях художественной самодеятельности; в тематических выставках  и  т.</w:t>
      </w:r>
      <w:r w:rsidRPr="00C37229">
        <w:rPr>
          <w:spacing w:val="-7"/>
          <w:sz w:val="24"/>
          <w:szCs w:val="24"/>
          <w:lang w:val="ru-RU"/>
        </w:rPr>
        <w:t xml:space="preserve"> </w:t>
      </w:r>
      <w:r w:rsidRPr="00C37229">
        <w:rPr>
          <w:sz w:val="24"/>
          <w:szCs w:val="24"/>
          <w:lang w:val="ru-RU"/>
        </w:rPr>
        <w:t>д.;</w:t>
      </w:r>
    </w:p>
    <w:p w:rsidR="004B4932" w:rsidRDefault="004B4932" w:rsidP="004B4932">
      <w:pPr>
        <w:pStyle w:val="a5"/>
        <w:numPr>
          <w:ilvl w:val="0"/>
          <w:numId w:val="1"/>
        </w:numPr>
        <w:tabs>
          <w:tab w:val="left" w:pos="1180"/>
        </w:tabs>
        <w:spacing w:line="276" w:lineRule="auto"/>
        <w:ind w:right="107" w:firstLine="708"/>
        <w:rPr>
          <w:sz w:val="24"/>
          <w:szCs w:val="24"/>
          <w:lang w:val="ru-RU"/>
        </w:rPr>
      </w:pPr>
      <w:r w:rsidRPr="00C37229">
        <w:rPr>
          <w:sz w:val="24"/>
          <w:szCs w:val="24"/>
          <w:lang w:val="ru-RU"/>
        </w:rPr>
        <w:t>организация мероприятий, посвященных празднованию юбилейных знаменательных  дат  и</w:t>
      </w:r>
      <w:r w:rsidRPr="00C37229">
        <w:rPr>
          <w:spacing w:val="55"/>
          <w:sz w:val="24"/>
          <w:szCs w:val="24"/>
          <w:lang w:val="ru-RU"/>
        </w:rPr>
        <w:t xml:space="preserve"> </w:t>
      </w:r>
      <w:r w:rsidRPr="00C37229">
        <w:rPr>
          <w:sz w:val="24"/>
          <w:szCs w:val="24"/>
          <w:lang w:val="ru-RU"/>
        </w:rPr>
        <w:t>событий.</w:t>
      </w:r>
    </w:p>
    <w:p w:rsidR="004B4932" w:rsidRPr="00C37229" w:rsidRDefault="004B4932" w:rsidP="004B4932">
      <w:pPr>
        <w:pStyle w:val="a5"/>
        <w:tabs>
          <w:tab w:val="left" w:pos="1180"/>
        </w:tabs>
        <w:spacing w:line="276" w:lineRule="auto"/>
        <w:ind w:left="809" w:right="107" w:firstLine="0"/>
        <w:rPr>
          <w:sz w:val="24"/>
          <w:szCs w:val="24"/>
          <w:lang w:val="ru-RU"/>
        </w:rPr>
      </w:pPr>
    </w:p>
    <w:p w:rsidR="004B4932" w:rsidRPr="00C37229" w:rsidRDefault="004B4932" w:rsidP="004B4932">
      <w:pPr>
        <w:pStyle w:val="Heading2"/>
        <w:numPr>
          <w:ilvl w:val="1"/>
          <w:numId w:val="1"/>
        </w:numPr>
        <w:tabs>
          <w:tab w:val="left" w:pos="1517"/>
          <w:tab w:val="left" w:pos="1518"/>
        </w:tabs>
        <w:spacing w:line="276" w:lineRule="auto"/>
        <w:ind w:hanging="348"/>
        <w:rPr>
          <w:sz w:val="24"/>
          <w:szCs w:val="24"/>
        </w:rPr>
      </w:pPr>
      <w:proofErr w:type="spellStart"/>
      <w:r w:rsidRPr="00C37229">
        <w:rPr>
          <w:sz w:val="24"/>
          <w:szCs w:val="24"/>
        </w:rPr>
        <w:t>Познавательно-информационное</w:t>
      </w:r>
      <w:proofErr w:type="spellEnd"/>
      <w:r w:rsidRPr="00C37229">
        <w:rPr>
          <w:spacing w:val="-17"/>
          <w:sz w:val="24"/>
          <w:szCs w:val="24"/>
        </w:rPr>
        <w:t xml:space="preserve"> </w:t>
      </w:r>
      <w:r w:rsidRPr="00C37229">
        <w:rPr>
          <w:spacing w:val="-17"/>
          <w:sz w:val="24"/>
          <w:szCs w:val="24"/>
          <w:lang w:val="ru-RU"/>
        </w:rPr>
        <w:t xml:space="preserve"> </w:t>
      </w:r>
      <w:r w:rsidRPr="00C37229">
        <w:rPr>
          <w:sz w:val="24"/>
          <w:szCs w:val="24"/>
          <w:lang w:val="ru-RU"/>
        </w:rPr>
        <w:t>воспитание</w:t>
      </w:r>
    </w:p>
    <w:p w:rsidR="004B4932" w:rsidRPr="00C37229" w:rsidRDefault="004B4932" w:rsidP="004B4932">
      <w:pPr>
        <w:pStyle w:val="a3"/>
        <w:spacing w:before="53" w:line="276" w:lineRule="auto"/>
        <w:ind w:right="107"/>
        <w:rPr>
          <w:sz w:val="24"/>
          <w:szCs w:val="24"/>
          <w:lang w:val="ru-RU"/>
        </w:rPr>
      </w:pPr>
      <w:r w:rsidRPr="00C37229">
        <w:rPr>
          <w:sz w:val="24"/>
          <w:szCs w:val="24"/>
          <w:lang w:val="ru-RU"/>
        </w:rPr>
        <w:t>Непрерывное информирование обучающихся о различных сферах жизнедеятельности колледжа в течение всего периода их обучения должно быть обеспечено созданием постоянно обновляемой системы представления информации,  включающей  в</w:t>
      </w:r>
      <w:r w:rsidRPr="00C37229">
        <w:rPr>
          <w:spacing w:val="53"/>
          <w:sz w:val="24"/>
          <w:szCs w:val="24"/>
          <w:lang w:val="ru-RU"/>
        </w:rPr>
        <w:t xml:space="preserve"> </w:t>
      </w:r>
      <w:r w:rsidRPr="00C37229">
        <w:rPr>
          <w:sz w:val="24"/>
          <w:szCs w:val="24"/>
          <w:lang w:val="ru-RU"/>
        </w:rPr>
        <w:t>себя:</w:t>
      </w:r>
    </w:p>
    <w:p w:rsidR="004B4932" w:rsidRPr="00C37229" w:rsidRDefault="004B4932" w:rsidP="004B4932">
      <w:pPr>
        <w:pStyle w:val="a5"/>
        <w:numPr>
          <w:ilvl w:val="0"/>
          <w:numId w:val="1"/>
        </w:numPr>
        <w:tabs>
          <w:tab w:val="left" w:pos="1379"/>
        </w:tabs>
        <w:spacing w:before="1" w:line="276" w:lineRule="auto"/>
        <w:ind w:right="110" w:firstLine="708"/>
        <w:rPr>
          <w:sz w:val="24"/>
          <w:szCs w:val="24"/>
          <w:lang w:val="ru-RU"/>
        </w:rPr>
      </w:pPr>
      <w:r w:rsidRPr="00C37229">
        <w:rPr>
          <w:sz w:val="24"/>
          <w:szCs w:val="24"/>
          <w:lang w:val="ru-RU"/>
        </w:rPr>
        <w:t>постоянное информационное наполнение интернет-сайта и информационных</w:t>
      </w:r>
      <w:r w:rsidRPr="00C37229">
        <w:rPr>
          <w:spacing w:val="57"/>
          <w:sz w:val="24"/>
          <w:szCs w:val="24"/>
          <w:lang w:val="ru-RU"/>
        </w:rPr>
        <w:t xml:space="preserve"> </w:t>
      </w:r>
      <w:r w:rsidRPr="00C37229">
        <w:rPr>
          <w:sz w:val="24"/>
          <w:szCs w:val="24"/>
          <w:lang w:val="ru-RU"/>
        </w:rPr>
        <w:t>стендов;</w:t>
      </w:r>
    </w:p>
    <w:p w:rsidR="004B4932" w:rsidRPr="00C37229" w:rsidRDefault="004B4932" w:rsidP="004B4932">
      <w:pPr>
        <w:pStyle w:val="a5"/>
        <w:numPr>
          <w:ilvl w:val="0"/>
          <w:numId w:val="1"/>
        </w:numPr>
        <w:tabs>
          <w:tab w:val="left" w:pos="1465"/>
        </w:tabs>
        <w:spacing w:line="276" w:lineRule="auto"/>
        <w:ind w:right="109" w:firstLine="708"/>
        <w:rPr>
          <w:sz w:val="24"/>
          <w:szCs w:val="24"/>
          <w:lang w:val="ru-RU"/>
        </w:rPr>
      </w:pPr>
      <w:r w:rsidRPr="00C37229">
        <w:rPr>
          <w:sz w:val="24"/>
          <w:szCs w:val="24"/>
          <w:lang w:val="ru-RU"/>
        </w:rPr>
        <w:t>проведение общих мероприятий, праздников, торжественных  ритуалов;</w:t>
      </w:r>
    </w:p>
    <w:p w:rsidR="004B4932" w:rsidRPr="00C37229" w:rsidRDefault="004B4932" w:rsidP="004B4932">
      <w:pPr>
        <w:jc w:val="both"/>
        <w:rPr>
          <w:sz w:val="24"/>
          <w:szCs w:val="24"/>
        </w:rPr>
        <w:sectPr w:rsidR="004B4932" w:rsidRPr="00C37229">
          <w:pgSz w:w="11910" w:h="16840"/>
          <w:pgMar w:top="1340" w:right="740" w:bottom="1220" w:left="1600" w:header="0" w:footer="1037" w:gutter="0"/>
          <w:cols w:space="720"/>
        </w:sectPr>
      </w:pPr>
    </w:p>
    <w:p w:rsidR="004B4932" w:rsidRPr="00C37229" w:rsidRDefault="004B4932" w:rsidP="004B4932">
      <w:pPr>
        <w:pStyle w:val="a5"/>
        <w:numPr>
          <w:ilvl w:val="0"/>
          <w:numId w:val="1"/>
        </w:numPr>
        <w:tabs>
          <w:tab w:val="left" w:pos="1088"/>
        </w:tabs>
        <w:spacing w:before="134" w:line="276" w:lineRule="auto"/>
        <w:ind w:right="108" w:firstLine="708"/>
        <w:rPr>
          <w:sz w:val="24"/>
          <w:szCs w:val="24"/>
          <w:lang w:val="ru-RU"/>
        </w:rPr>
      </w:pPr>
      <w:r w:rsidRPr="00C37229">
        <w:rPr>
          <w:sz w:val="24"/>
          <w:szCs w:val="24"/>
          <w:lang w:val="ru-RU"/>
        </w:rPr>
        <w:lastRenderedPageBreak/>
        <w:t xml:space="preserve">пропаганда успешной учебной и конкурсной деятельности творческих коллективов и отдельных обучающихся, в том числе в </w:t>
      </w:r>
      <w:hyperlink r:id="rId18">
        <w:r w:rsidRPr="00C37229">
          <w:rPr>
            <w:sz w:val="24"/>
            <w:szCs w:val="24"/>
            <w:lang w:val="ru-RU"/>
          </w:rPr>
          <w:t>средствах массовой</w:t>
        </w:r>
      </w:hyperlink>
      <w:r w:rsidRPr="00C37229">
        <w:rPr>
          <w:sz w:val="24"/>
          <w:szCs w:val="24"/>
          <w:lang w:val="ru-RU"/>
        </w:rPr>
        <w:t xml:space="preserve"> </w:t>
      </w:r>
      <w:hyperlink r:id="rId19">
        <w:r w:rsidRPr="00C37229">
          <w:rPr>
            <w:sz w:val="24"/>
            <w:szCs w:val="24"/>
            <w:lang w:val="ru-RU"/>
          </w:rPr>
          <w:t>информации</w:t>
        </w:r>
      </w:hyperlink>
      <w:r w:rsidRPr="00C37229">
        <w:rPr>
          <w:sz w:val="24"/>
          <w:szCs w:val="24"/>
          <w:lang w:val="ru-RU"/>
        </w:rPr>
        <w:t>;</w:t>
      </w:r>
    </w:p>
    <w:p w:rsidR="004B4932" w:rsidRPr="00C37229" w:rsidRDefault="004B4932" w:rsidP="004B4932">
      <w:pPr>
        <w:pStyle w:val="a5"/>
        <w:numPr>
          <w:ilvl w:val="0"/>
          <w:numId w:val="1"/>
        </w:numPr>
        <w:tabs>
          <w:tab w:val="left" w:pos="1062"/>
        </w:tabs>
        <w:spacing w:before="1" w:line="276" w:lineRule="auto"/>
        <w:ind w:right="110" w:firstLine="708"/>
        <w:rPr>
          <w:sz w:val="24"/>
          <w:szCs w:val="24"/>
          <w:lang w:val="ru-RU"/>
        </w:rPr>
      </w:pPr>
      <w:r w:rsidRPr="00C37229">
        <w:rPr>
          <w:sz w:val="24"/>
          <w:szCs w:val="24"/>
          <w:lang w:val="ru-RU"/>
        </w:rPr>
        <w:t>встречи с выпускниками колледжа, представителями учебных заведений, артистами, видными  деятелями  искусства, культуры и профессии, специальности;</w:t>
      </w:r>
    </w:p>
    <w:p w:rsidR="004B4932" w:rsidRPr="00C37229" w:rsidRDefault="004B4932" w:rsidP="004B4932">
      <w:pPr>
        <w:pStyle w:val="a5"/>
        <w:numPr>
          <w:ilvl w:val="0"/>
          <w:numId w:val="1"/>
        </w:numPr>
        <w:tabs>
          <w:tab w:val="left" w:pos="1069"/>
        </w:tabs>
        <w:spacing w:before="1" w:line="276" w:lineRule="auto"/>
        <w:ind w:left="1068" w:hanging="259"/>
        <w:jc w:val="left"/>
        <w:rPr>
          <w:sz w:val="24"/>
          <w:szCs w:val="24"/>
        </w:rPr>
      </w:pPr>
      <w:proofErr w:type="spellStart"/>
      <w:proofErr w:type="gramStart"/>
      <w:r w:rsidRPr="00C37229">
        <w:rPr>
          <w:sz w:val="24"/>
          <w:szCs w:val="24"/>
        </w:rPr>
        <w:t>издание</w:t>
      </w:r>
      <w:proofErr w:type="spellEnd"/>
      <w:r w:rsidRPr="00C37229">
        <w:rPr>
          <w:sz w:val="24"/>
          <w:szCs w:val="24"/>
        </w:rPr>
        <w:t xml:space="preserve">  </w:t>
      </w:r>
      <w:proofErr w:type="spellStart"/>
      <w:r w:rsidRPr="00C37229">
        <w:rPr>
          <w:sz w:val="24"/>
          <w:szCs w:val="24"/>
        </w:rPr>
        <w:t>печатной</w:t>
      </w:r>
      <w:proofErr w:type="spellEnd"/>
      <w:proofErr w:type="gramEnd"/>
      <w:r w:rsidRPr="00C37229">
        <w:rPr>
          <w:spacing w:val="53"/>
          <w:sz w:val="24"/>
          <w:szCs w:val="24"/>
        </w:rPr>
        <w:t xml:space="preserve"> </w:t>
      </w:r>
      <w:proofErr w:type="spellStart"/>
      <w:r w:rsidRPr="00C37229">
        <w:rPr>
          <w:sz w:val="24"/>
          <w:szCs w:val="24"/>
        </w:rPr>
        <w:t>продукции</w:t>
      </w:r>
      <w:proofErr w:type="spellEnd"/>
      <w:r w:rsidRPr="00C37229">
        <w:rPr>
          <w:sz w:val="24"/>
          <w:szCs w:val="24"/>
        </w:rPr>
        <w:t>.</w:t>
      </w:r>
    </w:p>
    <w:p w:rsidR="004B4932" w:rsidRPr="00C37229" w:rsidRDefault="004B4932" w:rsidP="004B4932">
      <w:pPr>
        <w:pStyle w:val="Heading2"/>
        <w:spacing w:before="65" w:line="276" w:lineRule="auto"/>
        <w:ind w:left="809" w:right="110"/>
        <w:rPr>
          <w:sz w:val="24"/>
          <w:szCs w:val="24"/>
        </w:rPr>
      </w:pPr>
      <w:proofErr w:type="spellStart"/>
      <w:r w:rsidRPr="00C37229">
        <w:rPr>
          <w:sz w:val="24"/>
          <w:szCs w:val="24"/>
        </w:rPr>
        <w:t>Система</w:t>
      </w:r>
      <w:proofErr w:type="spellEnd"/>
      <w:r w:rsidRPr="00C37229">
        <w:rPr>
          <w:sz w:val="24"/>
          <w:szCs w:val="24"/>
        </w:rPr>
        <w:t xml:space="preserve"> </w:t>
      </w:r>
      <w:proofErr w:type="spellStart"/>
      <w:r w:rsidRPr="00C37229">
        <w:rPr>
          <w:sz w:val="24"/>
          <w:szCs w:val="24"/>
        </w:rPr>
        <w:t>информации</w:t>
      </w:r>
      <w:proofErr w:type="spellEnd"/>
      <w:r w:rsidRPr="00C37229">
        <w:rPr>
          <w:sz w:val="24"/>
          <w:szCs w:val="24"/>
        </w:rPr>
        <w:t xml:space="preserve"> </w:t>
      </w:r>
      <w:proofErr w:type="spellStart"/>
      <w:r w:rsidRPr="00C37229">
        <w:rPr>
          <w:sz w:val="24"/>
          <w:szCs w:val="24"/>
        </w:rPr>
        <w:t>должна</w:t>
      </w:r>
      <w:proofErr w:type="spellEnd"/>
      <w:r w:rsidRPr="00C37229">
        <w:rPr>
          <w:sz w:val="24"/>
          <w:szCs w:val="24"/>
        </w:rPr>
        <w:t xml:space="preserve"> </w:t>
      </w:r>
      <w:proofErr w:type="spellStart"/>
      <w:r w:rsidRPr="00C37229">
        <w:rPr>
          <w:sz w:val="24"/>
          <w:szCs w:val="24"/>
        </w:rPr>
        <w:t>обеспечить</w:t>
      </w:r>
      <w:proofErr w:type="spellEnd"/>
      <w:r w:rsidRPr="00C37229">
        <w:rPr>
          <w:sz w:val="24"/>
          <w:szCs w:val="24"/>
        </w:rPr>
        <w:t>:</w:t>
      </w:r>
    </w:p>
    <w:p w:rsidR="004B4932" w:rsidRPr="00C37229" w:rsidRDefault="004B4932" w:rsidP="004B4932">
      <w:pPr>
        <w:pStyle w:val="a5"/>
        <w:numPr>
          <w:ilvl w:val="0"/>
          <w:numId w:val="1"/>
        </w:numPr>
        <w:tabs>
          <w:tab w:val="left" w:pos="1028"/>
        </w:tabs>
        <w:spacing w:line="276" w:lineRule="auto"/>
        <w:ind w:right="110" w:firstLine="708"/>
        <w:rPr>
          <w:sz w:val="24"/>
          <w:szCs w:val="24"/>
          <w:lang w:val="ru-RU"/>
        </w:rPr>
      </w:pPr>
      <w:r w:rsidRPr="00C37229">
        <w:rPr>
          <w:sz w:val="24"/>
          <w:szCs w:val="24"/>
          <w:lang w:val="ru-RU"/>
        </w:rPr>
        <w:t>знакомство студентов с традициями колледжа, его структурой, правилами внутреннего распорядка, правами и обязанностями обучающихся; организацией учебного процесса; направлениями деятельности различных творческих коллективов;  возможностями  культурного,  духовного  и  физического  развития   в  стенах  колледжа  и  за  его</w:t>
      </w:r>
      <w:r w:rsidRPr="00C37229">
        <w:rPr>
          <w:spacing w:val="51"/>
          <w:sz w:val="24"/>
          <w:szCs w:val="24"/>
          <w:lang w:val="ru-RU"/>
        </w:rPr>
        <w:t xml:space="preserve"> </w:t>
      </w:r>
      <w:r w:rsidRPr="00C37229">
        <w:rPr>
          <w:sz w:val="24"/>
          <w:szCs w:val="24"/>
          <w:lang w:val="ru-RU"/>
        </w:rPr>
        <w:t>пределами;</w:t>
      </w:r>
    </w:p>
    <w:p w:rsidR="004B4932" w:rsidRPr="00C37229" w:rsidRDefault="004B4932" w:rsidP="004B4932">
      <w:pPr>
        <w:pStyle w:val="a5"/>
        <w:numPr>
          <w:ilvl w:val="0"/>
          <w:numId w:val="1"/>
        </w:numPr>
        <w:tabs>
          <w:tab w:val="left" w:pos="1064"/>
        </w:tabs>
        <w:spacing w:before="1" w:line="276" w:lineRule="auto"/>
        <w:ind w:right="110" w:firstLine="708"/>
        <w:rPr>
          <w:sz w:val="24"/>
          <w:szCs w:val="24"/>
          <w:lang w:val="ru-RU"/>
        </w:rPr>
      </w:pPr>
      <w:r w:rsidRPr="00C37229">
        <w:rPr>
          <w:sz w:val="24"/>
          <w:szCs w:val="24"/>
          <w:lang w:val="ru-RU"/>
        </w:rPr>
        <w:t>развитие самостоятельности, активности, интереса к творческой работе, воспитание  целеустремленности  и</w:t>
      </w:r>
      <w:r w:rsidRPr="00C37229">
        <w:rPr>
          <w:spacing w:val="46"/>
          <w:sz w:val="24"/>
          <w:szCs w:val="24"/>
          <w:lang w:val="ru-RU"/>
        </w:rPr>
        <w:t xml:space="preserve"> </w:t>
      </w:r>
      <w:r w:rsidRPr="00C37229">
        <w:rPr>
          <w:sz w:val="24"/>
          <w:szCs w:val="24"/>
          <w:lang w:val="ru-RU"/>
        </w:rPr>
        <w:t>дисциплинированности.</w:t>
      </w:r>
    </w:p>
    <w:p w:rsidR="004B4932" w:rsidRPr="00C37229" w:rsidRDefault="004B4932" w:rsidP="004B4932">
      <w:pPr>
        <w:spacing w:before="61"/>
        <w:ind w:left="101" w:right="109" w:firstLine="707"/>
        <w:jc w:val="both"/>
        <w:rPr>
          <w:sz w:val="24"/>
          <w:szCs w:val="24"/>
        </w:rPr>
      </w:pPr>
      <w:r w:rsidRPr="00C37229">
        <w:rPr>
          <w:b/>
          <w:sz w:val="24"/>
          <w:szCs w:val="24"/>
        </w:rPr>
        <w:t xml:space="preserve">Цель познавательного воспитания </w:t>
      </w:r>
      <w:r w:rsidRPr="00C37229">
        <w:rPr>
          <w:sz w:val="24"/>
          <w:szCs w:val="24"/>
        </w:rPr>
        <w:t>– обогащение представления студентов в  окружающей  деятельности,  способствующее  интеллектуальному развитию.</w:t>
      </w:r>
    </w:p>
    <w:p w:rsidR="004B4932" w:rsidRPr="00C37229" w:rsidRDefault="004B4932" w:rsidP="004B4932">
      <w:pPr>
        <w:pStyle w:val="a3"/>
        <w:spacing w:line="276" w:lineRule="auto"/>
        <w:ind w:left="809" w:right="110" w:firstLine="0"/>
        <w:jc w:val="left"/>
        <w:rPr>
          <w:sz w:val="24"/>
          <w:szCs w:val="24"/>
        </w:rPr>
      </w:pPr>
      <w:proofErr w:type="spellStart"/>
      <w:proofErr w:type="gramStart"/>
      <w:r w:rsidRPr="00C37229">
        <w:rPr>
          <w:sz w:val="24"/>
          <w:szCs w:val="24"/>
        </w:rPr>
        <w:t>Основные</w:t>
      </w:r>
      <w:proofErr w:type="spellEnd"/>
      <w:r w:rsidRPr="00C37229">
        <w:rPr>
          <w:sz w:val="24"/>
          <w:szCs w:val="24"/>
        </w:rPr>
        <w:t xml:space="preserve">  </w:t>
      </w:r>
      <w:proofErr w:type="spellStart"/>
      <w:r w:rsidRPr="00C37229">
        <w:rPr>
          <w:sz w:val="24"/>
          <w:szCs w:val="24"/>
        </w:rPr>
        <w:t>направления</w:t>
      </w:r>
      <w:proofErr w:type="spellEnd"/>
      <w:proofErr w:type="gramEnd"/>
      <w:r w:rsidRPr="00C37229">
        <w:rPr>
          <w:spacing w:val="53"/>
          <w:sz w:val="24"/>
          <w:szCs w:val="24"/>
        </w:rPr>
        <w:t xml:space="preserve"> </w:t>
      </w:r>
      <w:proofErr w:type="spellStart"/>
      <w:r w:rsidRPr="00C37229">
        <w:rPr>
          <w:sz w:val="24"/>
          <w:szCs w:val="24"/>
        </w:rPr>
        <w:t>деятельности</w:t>
      </w:r>
      <w:proofErr w:type="spellEnd"/>
      <w:r w:rsidRPr="00C37229">
        <w:rPr>
          <w:sz w:val="24"/>
          <w:szCs w:val="24"/>
        </w:rPr>
        <w:t>:</w:t>
      </w:r>
    </w:p>
    <w:p w:rsidR="004B4932" w:rsidRPr="00C37229" w:rsidRDefault="004B4932" w:rsidP="004B4932">
      <w:pPr>
        <w:pStyle w:val="a5"/>
        <w:numPr>
          <w:ilvl w:val="0"/>
          <w:numId w:val="1"/>
        </w:numPr>
        <w:tabs>
          <w:tab w:val="left" w:pos="1069"/>
        </w:tabs>
        <w:spacing w:line="276" w:lineRule="auto"/>
        <w:ind w:left="1068" w:hanging="259"/>
        <w:jc w:val="left"/>
        <w:rPr>
          <w:sz w:val="24"/>
          <w:szCs w:val="24"/>
        </w:rPr>
      </w:pPr>
      <w:proofErr w:type="spellStart"/>
      <w:r w:rsidRPr="00C37229">
        <w:rPr>
          <w:sz w:val="24"/>
          <w:szCs w:val="24"/>
        </w:rPr>
        <w:t>творческие</w:t>
      </w:r>
      <w:proofErr w:type="spellEnd"/>
      <w:r w:rsidRPr="00C37229">
        <w:rPr>
          <w:spacing w:val="58"/>
          <w:sz w:val="24"/>
          <w:szCs w:val="24"/>
        </w:rPr>
        <w:t xml:space="preserve"> </w:t>
      </w:r>
      <w:proofErr w:type="spellStart"/>
      <w:r w:rsidRPr="00C37229">
        <w:rPr>
          <w:sz w:val="24"/>
          <w:szCs w:val="24"/>
        </w:rPr>
        <w:t>конкурсы</w:t>
      </w:r>
      <w:proofErr w:type="spellEnd"/>
      <w:r w:rsidRPr="00C37229">
        <w:rPr>
          <w:sz w:val="24"/>
          <w:szCs w:val="24"/>
        </w:rPr>
        <w:t>;</w:t>
      </w:r>
    </w:p>
    <w:p w:rsidR="004B4932" w:rsidRPr="00C37229" w:rsidRDefault="004B4932" w:rsidP="004B4932">
      <w:pPr>
        <w:pStyle w:val="a5"/>
        <w:numPr>
          <w:ilvl w:val="0"/>
          <w:numId w:val="1"/>
        </w:numPr>
        <w:tabs>
          <w:tab w:val="left" w:pos="1069"/>
        </w:tabs>
        <w:spacing w:line="276" w:lineRule="auto"/>
        <w:ind w:left="1068" w:hanging="259"/>
        <w:jc w:val="left"/>
        <w:rPr>
          <w:sz w:val="24"/>
          <w:szCs w:val="24"/>
        </w:rPr>
      </w:pPr>
      <w:proofErr w:type="spellStart"/>
      <w:r w:rsidRPr="00C37229">
        <w:rPr>
          <w:sz w:val="24"/>
          <w:szCs w:val="24"/>
        </w:rPr>
        <w:t>поэтические</w:t>
      </w:r>
      <w:proofErr w:type="spellEnd"/>
      <w:r w:rsidRPr="00C37229">
        <w:rPr>
          <w:spacing w:val="59"/>
          <w:sz w:val="24"/>
          <w:szCs w:val="24"/>
        </w:rPr>
        <w:t xml:space="preserve"> </w:t>
      </w:r>
      <w:proofErr w:type="spellStart"/>
      <w:r w:rsidRPr="00C37229">
        <w:rPr>
          <w:sz w:val="24"/>
          <w:szCs w:val="24"/>
        </w:rPr>
        <w:t>вечера</w:t>
      </w:r>
      <w:proofErr w:type="spellEnd"/>
      <w:r w:rsidRPr="00C37229">
        <w:rPr>
          <w:sz w:val="24"/>
          <w:szCs w:val="24"/>
        </w:rPr>
        <w:t>;</w:t>
      </w:r>
    </w:p>
    <w:p w:rsidR="004B4932" w:rsidRPr="00C37229" w:rsidRDefault="004B4932" w:rsidP="004B4932">
      <w:pPr>
        <w:pStyle w:val="a5"/>
        <w:numPr>
          <w:ilvl w:val="0"/>
          <w:numId w:val="1"/>
        </w:numPr>
        <w:tabs>
          <w:tab w:val="left" w:pos="1070"/>
        </w:tabs>
        <w:spacing w:line="276" w:lineRule="auto"/>
        <w:ind w:left="1069" w:hanging="259"/>
        <w:jc w:val="left"/>
        <w:rPr>
          <w:sz w:val="24"/>
          <w:szCs w:val="24"/>
        </w:rPr>
      </w:pPr>
      <w:proofErr w:type="spellStart"/>
      <w:r w:rsidRPr="00C37229">
        <w:rPr>
          <w:sz w:val="24"/>
          <w:szCs w:val="24"/>
        </w:rPr>
        <w:t>литературно-музыкальные</w:t>
      </w:r>
      <w:proofErr w:type="spellEnd"/>
      <w:r w:rsidRPr="00C37229">
        <w:rPr>
          <w:spacing w:val="54"/>
          <w:sz w:val="24"/>
          <w:szCs w:val="24"/>
        </w:rPr>
        <w:t xml:space="preserve"> </w:t>
      </w:r>
      <w:proofErr w:type="spellStart"/>
      <w:r w:rsidRPr="00C37229">
        <w:rPr>
          <w:sz w:val="24"/>
          <w:szCs w:val="24"/>
        </w:rPr>
        <w:t>гостиные</w:t>
      </w:r>
      <w:proofErr w:type="spellEnd"/>
      <w:r w:rsidRPr="00C37229">
        <w:rPr>
          <w:sz w:val="24"/>
          <w:szCs w:val="24"/>
        </w:rPr>
        <w:t>;</w:t>
      </w:r>
    </w:p>
    <w:p w:rsidR="004B4932" w:rsidRPr="00C37229" w:rsidRDefault="004B4932" w:rsidP="004B4932">
      <w:pPr>
        <w:pStyle w:val="a5"/>
        <w:numPr>
          <w:ilvl w:val="0"/>
          <w:numId w:val="1"/>
        </w:numPr>
        <w:tabs>
          <w:tab w:val="left" w:pos="1070"/>
        </w:tabs>
        <w:spacing w:line="276" w:lineRule="auto"/>
        <w:ind w:left="1069" w:hanging="259"/>
        <w:jc w:val="left"/>
        <w:rPr>
          <w:sz w:val="24"/>
          <w:szCs w:val="24"/>
        </w:rPr>
      </w:pPr>
      <w:proofErr w:type="spellStart"/>
      <w:proofErr w:type="gramStart"/>
      <w:r w:rsidRPr="00C37229">
        <w:rPr>
          <w:sz w:val="24"/>
          <w:szCs w:val="24"/>
        </w:rPr>
        <w:t>экскурсии</w:t>
      </w:r>
      <w:proofErr w:type="spellEnd"/>
      <w:proofErr w:type="gramEnd"/>
      <w:r w:rsidRPr="00C37229">
        <w:rPr>
          <w:sz w:val="24"/>
          <w:szCs w:val="24"/>
        </w:rPr>
        <w:t>.</w:t>
      </w:r>
    </w:p>
    <w:p w:rsidR="004B4932" w:rsidRDefault="004B4932" w:rsidP="004B4932">
      <w:pPr>
        <w:tabs>
          <w:tab w:val="left" w:pos="1070"/>
        </w:tabs>
        <w:rPr>
          <w:sz w:val="24"/>
          <w:szCs w:val="24"/>
        </w:rPr>
      </w:pPr>
    </w:p>
    <w:p w:rsidR="00812C97" w:rsidRDefault="00812C97"/>
    <w:sectPr w:rsidR="00812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23B5"/>
    <w:multiLevelType w:val="hybridMultilevel"/>
    <w:tmpl w:val="FB9E7F1C"/>
    <w:lvl w:ilvl="0" w:tplc="EFD6A600">
      <w:start w:val="1"/>
      <w:numFmt w:val="decimal"/>
      <w:lvlText w:val="%1."/>
      <w:lvlJc w:val="left"/>
      <w:pPr>
        <w:ind w:left="101" w:hanging="356"/>
        <w:jc w:val="left"/>
      </w:pPr>
      <w:rPr>
        <w:rFonts w:ascii="Times New Roman" w:eastAsia="Times New Roman" w:hAnsi="Times New Roman" w:cs="Times New Roman" w:hint="default"/>
        <w:w w:val="99"/>
        <w:sz w:val="26"/>
        <w:szCs w:val="26"/>
      </w:rPr>
    </w:lvl>
    <w:lvl w:ilvl="1" w:tplc="E1BEDB90">
      <w:numFmt w:val="bullet"/>
      <w:lvlText w:val="•"/>
      <w:lvlJc w:val="left"/>
      <w:pPr>
        <w:ind w:left="4140" w:hanging="356"/>
      </w:pPr>
      <w:rPr>
        <w:rFonts w:hint="default"/>
      </w:rPr>
    </w:lvl>
    <w:lvl w:ilvl="2" w:tplc="E580E18A">
      <w:numFmt w:val="bullet"/>
      <w:lvlText w:val="•"/>
      <w:lvlJc w:val="left"/>
      <w:pPr>
        <w:ind w:left="4742" w:hanging="356"/>
      </w:pPr>
      <w:rPr>
        <w:rFonts w:hint="default"/>
      </w:rPr>
    </w:lvl>
    <w:lvl w:ilvl="3" w:tplc="F44CB628">
      <w:numFmt w:val="bullet"/>
      <w:lvlText w:val="•"/>
      <w:lvlJc w:val="left"/>
      <w:pPr>
        <w:ind w:left="5345" w:hanging="356"/>
      </w:pPr>
      <w:rPr>
        <w:rFonts w:hint="default"/>
      </w:rPr>
    </w:lvl>
    <w:lvl w:ilvl="4" w:tplc="A8A8DED4">
      <w:numFmt w:val="bullet"/>
      <w:lvlText w:val="•"/>
      <w:lvlJc w:val="left"/>
      <w:pPr>
        <w:ind w:left="5948" w:hanging="356"/>
      </w:pPr>
      <w:rPr>
        <w:rFonts w:hint="default"/>
      </w:rPr>
    </w:lvl>
    <w:lvl w:ilvl="5" w:tplc="F3A4665A">
      <w:numFmt w:val="bullet"/>
      <w:lvlText w:val="•"/>
      <w:lvlJc w:val="left"/>
      <w:pPr>
        <w:ind w:left="6551" w:hanging="356"/>
      </w:pPr>
      <w:rPr>
        <w:rFonts w:hint="default"/>
      </w:rPr>
    </w:lvl>
    <w:lvl w:ilvl="6" w:tplc="FA203822">
      <w:numFmt w:val="bullet"/>
      <w:lvlText w:val="•"/>
      <w:lvlJc w:val="left"/>
      <w:pPr>
        <w:ind w:left="7154" w:hanging="356"/>
      </w:pPr>
      <w:rPr>
        <w:rFonts w:hint="default"/>
      </w:rPr>
    </w:lvl>
    <w:lvl w:ilvl="7" w:tplc="E006D868">
      <w:numFmt w:val="bullet"/>
      <w:lvlText w:val="•"/>
      <w:lvlJc w:val="left"/>
      <w:pPr>
        <w:ind w:left="7757" w:hanging="356"/>
      </w:pPr>
      <w:rPr>
        <w:rFonts w:hint="default"/>
      </w:rPr>
    </w:lvl>
    <w:lvl w:ilvl="8" w:tplc="9E7A1F02">
      <w:numFmt w:val="bullet"/>
      <w:lvlText w:val="•"/>
      <w:lvlJc w:val="left"/>
      <w:pPr>
        <w:ind w:left="8360" w:hanging="356"/>
      </w:pPr>
      <w:rPr>
        <w:rFonts w:hint="default"/>
      </w:rPr>
    </w:lvl>
  </w:abstractNum>
  <w:abstractNum w:abstractNumId="1">
    <w:nsid w:val="20132B2F"/>
    <w:multiLevelType w:val="hybridMultilevel"/>
    <w:tmpl w:val="A7ACDDCE"/>
    <w:lvl w:ilvl="0" w:tplc="B7ACD29E">
      <w:numFmt w:val="bullet"/>
      <w:lvlText w:val="–"/>
      <w:lvlJc w:val="left"/>
      <w:pPr>
        <w:ind w:left="101" w:hanging="389"/>
      </w:pPr>
      <w:rPr>
        <w:rFonts w:ascii="Times New Roman" w:eastAsia="Times New Roman" w:hAnsi="Times New Roman" w:cs="Times New Roman" w:hint="default"/>
        <w:w w:val="99"/>
        <w:sz w:val="26"/>
        <w:szCs w:val="26"/>
      </w:rPr>
    </w:lvl>
    <w:lvl w:ilvl="1" w:tplc="998AE37A">
      <w:numFmt w:val="bullet"/>
      <w:lvlText w:val="•"/>
      <w:lvlJc w:val="left"/>
      <w:pPr>
        <w:ind w:left="1046" w:hanging="389"/>
      </w:pPr>
      <w:rPr>
        <w:rFonts w:hint="default"/>
      </w:rPr>
    </w:lvl>
    <w:lvl w:ilvl="2" w:tplc="6CFC9E32">
      <w:numFmt w:val="bullet"/>
      <w:lvlText w:val="•"/>
      <w:lvlJc w:val="left"/>
      <w:pPr>
        <w:ind w:left="1993" w:hanging="389"/>
      </w:pPr>
      <w:rPr>
        <w:rFonts w:hint="default"/>
      </w:rPr>
    </w:lvl>
    <w:lvl w:ilvl="3" w:tplc="8D9E55EE">
      <w:numFmt w:val="bullet"/>
      <w:lvlText w:val="•"/>
      <w:lvlJc w:val="left"/>
      <w:pPr>
        <w:ind w:left="2939" w:hanging="389"/>
      </w:pPr>
      <w:rPr>
        <w:rFonts w:hint="default"/>
      </w:rPr>
    </w:lvl>
    <w:lvl w:ilvl="4" w:tplc="F182B0D6">
      <w:numFmt w:val="bullet"/>
      <w:lvlText w:val="•"/>
      <w:lvlJc w:val="left"/>
      <w:pPr>
        <w:ind w:left="3886" w:hanging="389"/>
      </w:pPr>
      <w:rPr>
        <w:rFonts w:hint="default"/>
      </w:rPr>
    </w:lvl>
    <w:lvl w:ilvl="5" w:tplc="82EAF504">
      <w:numFmt w:val="bullet"/>
      <w:lvlText w:val="•"/>
      <w:lvlJc w:val="left"/>
      <w:pPr>
        <w:ind w:left="4833" w:hanging="389"/>
      </w:pPr>
      <w:rPr>
        <w:rFonts w:hint="default"/>
      </w:rPr>
    </w:lvl>
    <w:lvl w:ilvl="6" w:tplc="63925FC6">
      <w:numFmt w:val="bullet"/>
      <w:lvlText w:val="•"/>
      <w:lvlJc w:val="left"/>
      <w:pPr>
        <w:ind w:left="5779" w:hanging="389"/>
      </w:pPr>
      <w:rPr>
        <w:rFonts w:hint="default"/>
      </w:rPr>
    </w:lvl>
    <w:lvl w:ilvl="7" w:tplc="9E546464">
      <w:numFmt w:val="bullet"/>
      <w:lvlText w:val="•"/>
      <w:lvlJc w:val="left"/>
      <w:pPr>
        <w:ind w:left="6726" w:hanging="389"/>
      </w:pPr>
      <w:rPr>
        <w:rFonts w:hint="default"/>
      </w:rPr>
    </w:lvl>
    <w:lvl w:ilvl="8" w:tplc="CCE2B384">
      <w:numFmt w:val="bullet"/>
      <w:lvlText w:val="•"/>
      <w:lvlJc w:val="left"/>
      <w:pPr>
        <w:ind w:left="7673" w:hanging="389"/>
      </w:pPr>
      <w:rPr>
        <w:rFonts w:hint="default"/>
      </w:rPr>
    </w:lvl>
  </w:abstractNum>
  <w:abstractNum w:abstractNumId="2">
    <w:nsid w:val="2D0C632B"/>
    <w:multiLevelType w:val="hybridMultilevel"/>
    <w:tmpl w:val="7834C29E"/>
    <w:lvl w:ilvl="0" w:tplc="CC9623BA">
      <w:start w:val="1"/>
      <w:numFmt w:val="decimal"/>
      <w:lvlText w:val="%1."/>
      <w:lvlJc w:val="left"/>
      <w:pPr>
        <w:ind w:left="101" w:hanging="320"/>
        <w:jc w:val="left"/>
      </w:pPr>
      <w:rPr>
        <w:rFonts w:ascii="Times New Roman" w:eastAsia="Times New Roman" w:hAnsi="Times New Roman" w:cs="Times New Roman" w:hint="default"/>
        <w:w w:val="99"/>
        <w:sz w:val="26"/>
        <w:szCs w:val="26"/>
      </w:rPr>
    </w:lvl>
    <w:lvl w:ilvl="1" w:tplc="177EAEA0">
      <w:numFmt w:val="bullet"/>
      <w:lvlText w:val="•"/>
      <w:lvlJc w:val="left"/>
      <w:pPr>
        <w:ind w:left="1046" w:hanging="320"/>
      </w:pPr>
      <w:rPr>
        <w:rFonts w:hint="default"/>
      </w:rPr>
    </w:lvl>
    <w:lvl w:ilvl="2" w:tplc="D28265F2">
      <w:numFmt w:val="bullet"/>
      <w:lvlText w:val="•"/>
      <w:lvlJc w:val="left"/>
      <w:pPr>
        <w:ind w:left="1993" w:hanging="320"/>
      </w:pPr>
      <w:rPr>
        <w:rFonts w:hint="default"/>
      </w:rPr>
    </w:lvl>
    <w:lvl w:ilvl="3" w:tplc="5E5C7FA4">
      <w:numFmt w:val="bullet"/>
      <w:lvlText w:val="•"/>
      <w:lvlJc w:val="left"/>
      <w:pPr>
        <w:ind w:left="2939" w:hanging="320"/>
      </w:pPr>
      <w:rPr>
        <w:rFonts w:hint="default"/>
      </w:rPr>
    </w:lvl>
    <w:lvl w:ilvl="4" w:tplc="2D74382E">
      <w:numFmt w:val="bullet"/>
      <w:lvlText w:val="•"/>
      <w:lvlJc w:val="left"/>
      <w:pPr>
        <w:ind w:left="3886" w:hanging="320"/>
      </w:pPr>
      <w:rPr>
        <w:rFonts w:hint="default"/>
      </w:rPr>
    </w:lvl>
    <w:lvl w:ilvl="5" w:tplc="C2945CE6">
      <w:numFmt w:val="bullet"/>
      <w:lvlText w:val="•"/>
      <w:lvlJc w:val="left"/>
      <w:pPr>
        <w:ind w:left="4833" w:hanging="320"/>
      </w:pPr>
      <w:rPr>
        <w:rFonts w:hint="default"/>
      </w:rPr>
    </w:lvl>
    <w:lvl w:ilvl="6" w:tplc="80AE282A">
      <w:numFmt w:val="bullet"/>
      <w:lvlText w:val="•"/>
      <w:lvlJc w:val="left"/>
      <w:pPr>
        <w:ind w:left="5779" w:hanging="320"/>
      </w:pPr>
      <w:rPr>
        <w:rFonts w:hint="default"/>
      </w:rPr>
    </w:lvl>
    <w:lvl w:ilvl="7" w:tplc="31EEE852">
      <w:numFmt w:val="bullet"/>
      <w:lvlText w:val="•"/>
      <w:lvlJc w:val="left"/>
      <w:pPr>
        <w:ind w:left="6726" w:hanging="320"/>
      </w:pPr>
      <w:rPr>
        <w:rFonts w:hint="default"/>
      </w:rPr>
    </w:lvl>
    <w:lvl w:ilvl="8" w:tplc="4A1A2B6A">
      <w:numFmt w:val="bullet"/>
      <w:lvlText w:val="•"/>
      <w:lvlJc w:val="left"/>
      <w:pPr>
        <w:ind w:left="7673" w:hanging="320"/>
      </w:pPr>
      <w:rPr>
        <w:rFonts w:hint="default"/>
      </w:rPr>
    </w:lvl>
  </w:abstractNum>
  <w:abstractNum w:abstractNumId="3">
    <w:nsid w:val="32C97D79"/>
    <w:multiLevelType w:val="hybridMultilevel"/>
    <w:tmpl w:val="DDACC720"/>
    <w:lvl w:ilvl="0" w:tplc="B5A4FFA4">
      <w:numFmt w:val="bullet"/>
      <w:lvlText w:val="–"/>
      <w:lvlJc w:val="left"/>
      <w:pPr>
        <w:ind w:left="101" w:hanging="360"/>
      </w:pPr>
      <w:rPr>
        <w:rFonts w:ascii="Times New Roman" w:eastAsia="Times New Roman" w:hAnsi="Times New Roman" w:cs="Times New Roman" w:hint="default"/>
        <w:w w:val="99"/>
        <w:sz w:val="26"/>
        <w:szCs w:val="26"/>
      </w:rPr>
    </w:lvl>
    <w:lvl w:ilvl="1" w:tplc="C058713E">
      <w:numFmt w:val="bullet"/>
      <w:lvlText w:val="•"/>
      <w:lvlJc w:val="left"/>
      <w:pPr>
        <w:ind w:left="1046" w:hanging="360"/>
      </w:pPr>
      <w:rPr>
        <w:rFonts w:hint="default"/>
      </w:rPr>
    </w:lvl>
    <w:lvl w:ilvl="2" w:tplc="B3148892">
      <w:numFmt w:val="bullet"/>
      <w:lvlText w:val="•"/>
      <w:lvlJc w:val="left"/>
      <w:pPr>
        <w:ind w:left="1993" w:hanging="360"/>
      </w:pPr>
      <w:rPr>
        <w:rFonts w:hint="default"/>
      </w:rPr>
    </w:lvl>
    <w:lvl w:ilvl="3" w:tplc="C080871E">
      <w:numFmt w:val="bullet"/>
      <w:lvlText w:val="•"/>
      <w:lvlJc w:val="left"/>
      <w:pPr>
        <w:ind w:left="2939" w:hanging="360"/>
      </w:pPr>
      <w:rPr>
        <w:rFonts w:hint="default"/>
      </w:rPr>
    </w:lvl>
    <w:lvl w:ilvl="4" w:tplc="00D08FFE">
      <w:numFmt w:val="bullet"/>
      <w:lvlText w:val="•"/>
      <w:lvlJc w:val="left"/>
      <w:pPr>
        <w:ind w:left="3886" w:hanging="360"/>
      </w:pPr>
      <w:rPr>
        <w:rFonts w:hint="default"/>
      </w:rPr>
    </w:lvl>
    <w:lvl w:ilvl="5" w:tplc="66867AEA">
      <w:numFmt w:val="bullet"/>
      <w:lvlText w:val="•"/>
      <w:lvlJc w:val="left"/>
      <w:pPr>
        <w:ind w:left="4833" w:hanging="360"/>
      </w:pPr>
      <w:rPr>
        <w:rFonts w:hint="default"/>
      </w:rPr>
    </w:lvl>
    <w:lvl w:ilvl="6" w:tplc="E5C200FC">
      <w:numFmt w:val="bullet"/>
      <w:lvlText w:val="•"/>
      <w:lvlJc w:val="left"/>
      <w:pPr>
        <w:ind w:left="5779" w:hanging="360"/>
      </w:pPr>
      <w:rPr>
        <w:rFonts w:hint="default"/>
      </w:rPr>
    </w:lvl>
    <w:lvl w:ilvl="7" w:tplc="0920852E">
      <w:numFmt w:val="bullet"/>
      <w:lvlText w:val="•"/>
      <w:lvlJc w:val="left"/>
      <w:pPr>
        <w:ind w:left="6726" w:hanging="360"/>
      </w:pPr>
      <w:rPr>
        <w:rFonts w:hint="default"/>
      </w:rPr>
    </w:lvl>
    <w:lvl w:ilvl="8" w:tplc="B9626224">
      <w:numFmt w:val="bullet"/>
      <w:lvlText w:val="•"/>
      <w:lvlJc w:val="left"/>
      <w:pPr>
        <w:ind w:left="7673" w:hanging="360"/>
      </w:pPr>
      <w:rPr>
        <w:rFonts w:hint="default"/>
      </w:rPr>
    </w:lvl>
  </w:abstractNum>
  <w:abstractNum w:abstractNumId="4">
    <w:nsid w:val="36673E45"/>
    <w:multiLevelType w:val="hybridMultilevel"/>
    <w:tmpl w:val="3CA264E6"/>
    <w:lvl w:ilvl="0" w:tplc="694ADD18">
      <w:numFmt w:val="bullet"/>
      <w:lvlText w:val="–"/>
      <w:lvlJc w:val="left"/>
      <w:pPr>
        <w:ind w:left="101" w:hanging="356"/>
      </w:pPr>
      <w:rPr>
        <w:rFonts w:ascii="Times New Roman" w:eastAsia="Times New Roman" w:hAnsi="Times New Roman" w:cs="Times New Roman" w:hint="default"/>
        <w:w w:val="99"/>
        <w:sz w:val="26"/>
        <w:szCs w:val="26"/>
      </w:rPr>
    </w:lvl>
    <w:lvl w:ilvl="1" w:tplc="8AEC1F88">
      <w:numFmt w:val="bullet"/>
      <w:lvlText w:val="•"/>
      <w:lvlJc w:val="left"/>
      <w:pPr>
        <w:ind w:left="1046" w:hanging="356"/>
      </w:pPr>
      <w:rPr>
        <w:rFonts w:hint="default"/>
      </w:rPr>
    </w:lvl>
    <w:lvl w:ilvl="2" w:tplc="027EE2F4">
      <w:numFmt w:val="bullet"/>
      <w:lvlText w:val="•"/>
      <w:lvlJc w:val="left"/>
      <w:pPr>
        <w:ind w:left="1993" w:hanging="356"/>
      </w:pPr>
      <w:rPr>
        <w:rFonts w:hint="default"/>
      </w:rPr>
    </w:lvl>
    <w:lvl w:ilvl="3" w:tplc="63E49BF6">
      <w:numFmt w:val="bullet"/>
      <w:lvlText w:val="•"/>
      <w:lvlJc w:val="left"/>
      <w:pPr>
        <w:ind w:left="2939" w:hanging="356"/>
      </w:pPr>
      <w:rPr>
        <w:rFonts w:hint="default"/>
      </w:rPr>
    </w:lvl>
    <w:lvl w:ilvl="4" w:tplc="99A26A88">
      <w:numFmt w:val="bullet"/>
      <w:lvlText w:val="•"/>
      <w:lvlJc w:val="left"/>
      <w:pPr>
        <w:ind w:left="3886" w:hanging="356"/>
      </w:pPr>
      <w:rPr>
        <w:rFonts w:hint="default"/>
      </w:rPr>
    </w:lvl>
    <w:lvl w:ilvl="5" w:tplc="5274885C">
      <w:numFmt w:val="bullet"/>
      <w:lvlText w:val="•"/>
      <w:lvlJc w:val="left"/>
      <w:pPr>
        <w:ind w:left="4833" w:hanging="356"/>
      </w:pPr>
      <w:rPr>
        <w:rFonts w:hint="default"/>
      </w:rPr>
    </w:lvl>
    <w:lvl w:ilvl="6" w:tplc="BBF2A8E2">
      <w:numFmt w:val="bullet"/>
      <w:lvlText w:val="•"/>
      <w:lvlJc w:val="left"/>
      <w:pPr>
        <w:ind w:left="5779" w:hanging="356"/>
      </w:pPr>
      <w:rPr>
        <w:rFonts w:hint="default"/>
      </w:rPr>
    </w:lvl>
    <w:lvl w:ilvl="7" w:tplc="64C09A32">
      <w:numFmt w:val="bullet"/>
      <w:lvlText w:val="•"/>
      <w:lvlJc w:val="left"/>
      <w:pPr>
        <w:ind w:left="6726" w:hanging="356"/>
      </w:pPr>
      <w:rPr>
        <w:rFonts w:hint="default"/>
      </w:rPr>
    </w:lvl>
    <w:lvl w:ilvl="8" w:tplc="F0E63300">
      <w:numFmt w:val="bullet"/>
      <w:lvlText w:val="•"/>
      <w:lvlJc w:val="left"/>
      <w:pPr>
        <w:ind w:left="7673" w:hanging="356"/>
      </w:pPr>
      <w:rPr>
        <w:rFonts w:hint="default"/>
      </w:rPr>
    </w:lvl>
  </w:abstractNum>
  <w:abstractNum w:abstractNumId="5">
    <w:nsid w:val="3C873BCE"/>
    <w:multiLevelType w:val="hybridMultilevel"/>
    <w:tmpl w:val="3FA86408"/>
    <w:lvl w:ilvl="0" w:tplc="1862D158">
      <w:numFmt w:val="bullet"/>
      <w:lvlText w:val="–"/>
      <w:lvlJc w:val="left"/>
      <w:pPr>
        <w:ind w:left="101" w:hanging="300"/>
      </w:pPr>
      <w:rPr>
        <w:rFonts w:ascii="Times New Roman" w:eastAsia="Times New Roman" w:hAnsi="Times New Roman" w:cs="Times New Roman" w:hint="default"/>
        <w:w w:val="99"/>
        <w:sz w:val="26"/>
        <w:szCs w:val="26"/>
      </w:rPr>
    </w:lvl>
    <w:lvl w:ilvl="1" w:tplc="B97AEB6C">
      <w:numFmt w:val="bullet"/>
      <w:lvlText w:val=""/>
      <w:lvlJc w:val="left"/>
      <w:pPr>
        <w:ind w:left="1517" w:hanging="349"/>
      </w:pPr>
      <w:rPr>
        <w:rFonts w:ascii="Symbol" w:eastAsia="Symbol" w:hAnsi="Symbol" w:cs="Symbol" w:hint="default"/>
        <w:w w:val="99"/>
        <w:sz w:val="26"/>
        <w:szCs w:val="26"/>
      </w:rPr>
    </w:lvl>
    <w:lvl w:ilvl="2" w:tplc="54ACA1B0">
      <w:numFmt w:val="bullet"/>
      <w:lvlText w:val="•"/>
      <w:lvlJc w:val="left"/>
      <w:pPr>
        <w:ind w:left="2414" w:hanging="349"/>
      </w:pPr>
      <w:rPr>
        <w:rFonts w:hint="default"/>
      </w:rPr>
    </w:lvl>
    <w:lvl w:ilvl="3" w:tplc="4B101916">
      <w:numFmt w:val="bullet"/>
      <w:lvlText w:val="•"/>
      <w:lvlJc w:val="left"/>
      <w:pPr>
        <w:ind w:left="3308" w:hanging="349"/>
      </w:pPr>
      <w:rPr>
        <w:rFonts w:hint="default"/>
      </w:rPr>
    </w:lvl>
    <w:lvl w:ilvl="4" w:tplc="A87E6CA4">
      <w:numFmt w:val="bullet"/>
      <w:lvlText w:val="•"/>
      <w:lvlJc w:val="left"/>
      <w:pPr>
        <w:ind w:left="4202" w:hanging="349"/>
      </w:pPr>
      <w:rPr>
        <w:rFonts w:hint="default"/>
      </w:rPr>
    </w:lvl>
    <w:lvl w:ilvl="5" w:tplc="500A2A3C">
      <w:numFmt w:val="bullet"/>
      <w:lvlText w:val="•"/>
      <w:lvlJc w:val="left"/>
      <w:pPr>
        <w:ind w:left="5096" w:hanging="349"/>
      </w:pPr>
      <w:rPr>
        <w:rFonts w:hint="default"/>
      </w:rPr>
    </w:lvl>
    <w:lvl w:ilvl="6" w:tplc="BF0CD992">
      <w:numFmt w:val="bullet"/>
      <w:lvlText w:val="•"/>
      <w:lvlJc w:val="left"/>
      <w:pPr>
        <w:ind w:left="5990" w:hanging="349"/>
      </w:pPr>
      <w:rPr>
        <w:rFonts w:hint="default"/>
      </w:rPr>
    </w:lvl>
    <w:lvl w:ilvl="7" w:tplc="2FC882E0">
      <w:numFmt w:val="bullet"/>
      <w:lvlText w:val="•"/>
      <w:lvlJc w:val="left"/>
      <w:pPr>
        <w:ind w:left="6884" w:hanging="349"/>
      </w:pPr>
      <w:rPr>
        <w:rFonts w:hint="default"/>
      </w:rPr>
    </w:lvl>
    <w:lvl w:ilvl="8" w:tplc="2FFADE48">
      <w:numFmt w:val="bullet"/>
      <w:lvlText w:val="•"/>
      <w:lvlJc w:val="left"/>
      <w:pPr>
        <w:ind w:left="7778" w:hanging="349"/>
      </w:pPr>
      <w:rPr>
        <w:rFonts w:hint="default"/>
      </w:rPr>
    </w:lvl>
  </w:abstractNum>
  <w:abstractNum w:abstractNumId="6">
    <w:nsid w:val="3FA84157"/>
    <w:multiLevelType w:val="hybridMultilevel"/>
    <w:tmpl w:val="E58CD960"/>
    <w:lvl w:ilvl="0" w:tplc="CEBEE2F4">
      <w:start w:val="1"/>
      <w:numFmt w:val="decimal"/>
      <w:lvlText w:val="%1."/>
      <w:lvlJc w:val="left"/>
      <w:pPr>
        <w:ind w:left="101" w:hanging="260"/>
        <w:jc w:val="left"/>
      </w:pPr>
      <w:rPr>
        <w:rFonts w:ascii="Times New Roman" w:eastAsia="Times New Roman" w:hAnsi="Times New Roman" w:cs="Times New Roman" w:hint="default"/>
        <w:w w:val="99"/>
        <w:sz w:val="26"/>
        <w:szCs w:val="26"/>
      </w:rPr>
    </w:lvl>
    <w:lvl w:ilvl="1" w:tplc="6CB27F7C">
      <w:numFmt w:val="bullet"/>
      <w:lvlText w:val="•"/>
      <w:lvlJc w:val="left"/>
      <w:pPr>
        <w:ind w:left="1046" w:hanging="260"/>
      </w:pPr>
      <w:rPr>
        <w:rFonts w:hint="default"/>
      </w:rPr>
    </w:lvl>
    <w:lvl w:ilvl="2" w:tplc="1AD81C76">
      <w:numFmt w:val="bullet"/>
      <w:lvlText w:val="•"/>
      <w:lvlJc w:val="left"/>
      <w:pPr>
        <w:ind w:left="1993" w:hanging="260"/>
      </w:pPr>
      <w:rPr>
        <w:rFonts w:hint="default"/>
      </w:rPr>
    </w:lvl>
    <w:lvl w:ilvl="3" w:tplc="5058D1FE">
      <w:numFmt w:val="bullet"/>
      <w:lvlText w:val="•"/>
      <w:lvlJc w:val="left"/>
      <w:pPr>
        <w:ind w:left="2939" w:hanging="260"/>
      </w:pPr>
      <w:rPr>
        <w:rFonts w:hint="default"/>
      </w:rPr>
    </w:lvl>
    <w:lvl w:ilvl="4" w:tplc="8B4AF808">
      <w:numFmt w:val="bullet"/>
      <w:lvlText w:val="•"/>
      <w:lvlJc w:val="left"/>
      <w:pPr>
        <w:ind w:left="3886" w:hanging="260"/>
      </w:pPr>
      <w:rPr>
        <w:rFonts w:hint="default"/>
      </w:rPr>
    </w:lvl>
    <w:lvl w:ilvl="5" w:tplc="FD682080">
      <w:numFmt w:val="bullet"/>
      <w:lvlText w:val="•"/>
      <w:lvlJc w:val="left"/>
      <w:pPr>
        <w:ind w:left="4833" w:hanging="260"/>
      </w:pPr>
      <w:rPr>
        <w:rFonts w:hint="default"/>
      </w:rPr>
    </w:lvl>
    <w:lvl w:ilvl="6" w:tplc="2E4C7CF2">
      <w:numFmt w:val="bullet"/>
      <w:lvlText w:val="•"/>
      <w:lvlJc w:val="left"/>
      <w:pPr>
        <w:ind w:left="5779" w:hanging="260"/>
      </w:pPr>
      <w:rPr>
        <w:rFonts w:hint="default"/>
      </w:rPr>
    </w:lvl>
    <w:lvl w:ilvl="7" w:tplc="CF86CFF6">
      <w:numFmt w:val="bullet"/>
      <w:lvlText w:val="•"/>
      <w:lvlJc w:val="left"/>
      <w:pPr>
        <w:ind w:left="6726" w:hanging="260"/>
      </w:pPr>
      <w:rPr>
        <w:rFonts w:hint="default"/>
      </w:rPr>
    </w:lvl>
    <w:lvl w:ilvl="8" w:tplc="C310E166">
      <w:numFmt w:val="bullet"/>
      <w:lvlText w:val="•"/>
      <w:lvlJc w:val="left"/>
      <w:pPr>
        <w:ind w:left="7673" w:hanging="260"/>
      </w:pPr>
      <w:rPr>
        <w:rFonts w:hint="default"/>
      </w:rPr>
    </w:lvl>
  </w:abstractNum>
  <w:abstractNum w:abstractNumId="7">
    <w:nsid w:val="40BF0FD5"/>
    <w:multiLevelType w:val="hybridMultilevel"/>
    <w:tmpl w:val="3112FD84"/>
    <w:lvl w:ilvl="0" w:tplc="5BAE84FC">
      <w:numFmt w:val="bullet"/>
      <w:lvlText w:val="–"/>
      <w:lvlJc w:val="left"/>
      <w:pPr>
        <w:ind w:left="100" w:hanging="260"/>
      </w:pPr>
      <w:rPr>
        <w:rFonts w:ascii="Times New Roman" w:eastAsia="Times New Roman" w:hAnsi="Times New Roman" w:cs="Times New Roman" w:hint="default"/>
        <w:w w:val="99"/>
        <w:sz w:val="26"/>
        <w:szCs w:val="26"/>
      </w:rPr>
    </w:lvl>
    <w:lvl w:ilvl="1" w:tplc="53485428">
      <w:numFmt w:val="bullet"/>
      <w:lvlText w:val="•"/>
      <w:lvlJc w:val="left"/>
      <w:pPr>
        <w:ind w:left="1046" w:hanging="260"/>
      </w:pPr>
      <w:rPr>
        <w:rFonts w:hint="default"/>
      </w:rPr>
    </w:lvl>
    <w:lvl w:ilvl="2" w:tplc="18E437CC">
      <w:numFmt w:val="bullet"/>
      <w:lvlText w:val="•"/>
      <w:lvlJc w:val="left"/>
      <w:pPr>
        <w:ind w:left="1993" w:hanging="260"/>
      </w:pPr>
      <w:rPr>
        <w:rFonts w:hint="default"/>
      </w:rPr>
    </w:lvl>
    <w:lvl w:ilvl="3" w:tplc="00FAEB82">
      <w:numFmt w:val="bullet"/>
      <w:lvlText w:val="•"/>
      <w:lvlJc w:val="left"/>
      <w:pPr>
        <w:ind w:left="2939" w:hanging="260"/>
      </w:pPr>
      <w:rPr>
        <w:rFonts w:hint="default"/>
      </w:rPr>
    </w:lvl>
    <w:lvl w:ilvl="4" w:tplc="658E54D2">
      <w:numFmt w:val="bullet"/>
      <w:lvlText w:val="•"/>
      <w:lvlJc w:val="left"/>
      <w:pPr>
        <w:ind w:left="3886" w:hanging="260"/>
      </w:pPr>
      <w:rPr>
        <w:rFonts w:hint="default"/>
      </w:rPr>
    </w:lvl>
    <w:lvl w:ilvl="5" w:tplc="95846F96">
      <w:numFmt w:val="bullet"/>
      <w:lvlText w:val="•"/>
      <w:lvlJc w:val="left"/>
      <w:pPr>
        <w:ind w:left="4833" w:hanging="260"/>
      </w:pPr>
      <w:rPr>
        <w:rFonts w:hint="default"/>
      </w:rPr>
    </w:lvl>
    <w:lvl w:ilvl="6" w:tplc="634E227C">
      <w:numFmt w:val="bullet"/>
      <w:lvlText w:val="•"/>
      <w:lvlJc w:val="left"/>
      <w:pPr>
        <w:ind w:left="5779" w:hanging="260"/>
      </w:pPr>
      <w:rPr>
        <w:rFonts w:hint="default"/>
      </w:rPr>
    </w:lvl>
    <w:lvl w:ilvl="7" w:tplc="4CBA080C">
      <w:numFmt w:val="bullet"/>
      <w:lvlText w:val="•"/>
      <w:lvlJc w:val="left"/>
      <w:pPr>
        <w:ind w:left="6726" w:hanging="260"/>
      </w:pPr>
      <w:rPr>
        <w:rFonts w:hint="default"/>
      </w:rPr>
    </w:lvl>
    <w:lvl w:ilvl="8" w:tplc="F628F22C">
      <w:numFmt w:val="bullet"/>
      <w:lvlText w:val="•"/>
      <w:lvlJc w:val="left"/>
      <w:pPr>
        <w:ind w:left="7673" w:hanging="260"/>
      </w:pPr>
      <w:rPr>
        <w:rFonts w:hint="default"/>
      </w:rPr>
    </w:lvl>
  </w:abstractNum>
  <w:abstractNum w:abstractNumId="8">
    <w:nsid w:val="4C646A8F"/>
    <w:multiLevelType w:val="hybridMultilevel"/>
    <w:tmpl w:val="6DB09704"/>
    <w:lvl w:ilvl="0" w:tplc="F39C566C">
      <w:start w:val="1"/>
      <w:numFmt w:val="decimal"/>
      <w:lvlText w:val="%1."/>
      <w:lvlJc w:val="left"/>
      <w:pPr>
        <w:ind w:left="100" w:hanging="265"/>
        <w:jc w:val="left"/>
      </w:pPr>
      <w:rPr>
        <w:rFonts w:ascii="Times New Roman" w:eastAsia="Times New Roman" w:hAnsi="Times New Roman" w:cs="Times New Roman" w:hint="default"/>
        <w:w w:val="99"/>
        <w:sz w:val="26"/>
        <w:szCs w:val="26"/>
      </w:rPr>
    </w:lvl>
    <w:lvl w:ilvl="1" w:tplc="F8FC9920">
      <w:numFmt w:val="bullet"/>
      <w:lvlText w:val="•"/>
      <w:lvlJc w:val="left"/>
      <w:pPr>
        <w:ind w:left="1046" w:hanging="265"/>
      </w:pPr>
      <w:rPr>
        <w:rFonts w:hint="default"/>
      </w:rPr>
    </w:lvl>
    <w:lvl w:ilvl="2" w:tplc="E1CAB08A">
      <w:numFmt w:val="bullet"/>
      <w:lvlText w:val="•"/>
      <w:lvlJc w:val="left"/>
      <w:pPr>
        <w:ind w:left="1993" w:hanging="265"/>
      </w:pPr>
      <w:rPr>
        <w:rFonts w:hint="default"/>
      </w:rPr>
    </w:lvl>
    <w:lvl w:ilvl="3" w:tplc="4B128352">
      <w:numFmt w:val="bullet"/>
      <w:lvlText w:val="•"/>
      <w:lvlJc w:val="left"/>
      <w:pPr>
        <w:ind w:left="2939" w:hanging="265"/>
      </w:pPr>
      <w:rPr>
        <w:rFonts w:hint="default"/>
      </w:rPr>
    </w:lvl>
    <w:lvl w:ilvl="4" w:tplc="5EAC4E2A">
      <w:numFmt w:val="bullet"/>
      <w:lvlText w:val="•"/>
      <w:lvlJc w:val="left"/>
      <w:pPr>
        <w:ind w:left="3886" w:hanging="265"/>
      </w:pPr>
      <w:rPr>
        <w:rFonts w:hint="default"/>
      </w:rPr>
    </w:lvl>
    <w:lvl w:ilvl="5" w:tplc="F8EC0298">
      <w:numFmt w:val="bullet"/>
      <w:lvlText w:val="•"/>
      <w:lvlJc w:val="left"/>
      <w:pPr>
        <w:ind w:left="4833" w:hanging="265"/>
      </w:pPr>
      <w:rPr>
        <w:rFonts w:hint="default"/>
      </w:rPr>
    </w:lvl>
    <w:lvl w:ilvl="6" w:tplc="F38E4784">
      <w:numFmt w:val="bullet"/>
      <w:lvlText w:val="•"/>
      <w:lvlJc w:val="left"/>
      <w:pPr>
        <w:ind w:left="5779" w:hanging="265"/>
      </w:pPr>
      <w:rPr>
        <w:rFonts w:hint="default"/>
      </w:rPr>
    </w:lvl>
    <w:lvl w:ilvl="7" w:tplc="0246B892">
      <w:numFmt w:val="bullet"/>
      <w:lvlText w:val="•"/>
      <w:lvlJc w:val="left"/>
      <w:pPr>
        <w:ind w:left="6726" w:hanging="265"/>
      </w:pPr>
      <w:rPr>
        <w:rFonts w:hint="default"/>
      </w:rPr>
    </w:lvl>
    <w:lvl w:ilvl="8" w:tplc="2788FEAA">
      <w:numFmt w:val="bullet"/>
      <w:lvlText w:val="•"/>
      <w:lvlJc w:val="left"/>
      <w:pPr>
        <w:ind w:left="7673" w:hanging="265"/>
      </w:pPr>
      <w:rPr>
        <w:rFonts w:hint="default"/>
      </w:rPr>
    </w:lvl>
  </w:abstractNum>
  <w:abstractNum w:abstractNumId="9">
    <w:nsid w:val="59B11594"/>
    <w:multiLevelType w:val="hybridMultilevel"/>
    <w:tmpl w:val="1BFE625C"/>
    <w:lvl w:ilvl="0" w:tplc="BCFEF0E4">
      <w:numFmt w:val="bullet"/>
      <w:lvlText w:val=""/>
      <w:lvlJc w:val="left"/>
      <w:pPr>
        <w:ind w:left="1169" w:hanging="360"/>
      </w:pPr>
      <w:rPr>
        <w:rFonts w:ascii="Symbol" w:eastAsia="Symbol" w:hAnsi="Symbol" w:cs="Symbol" w:hint="default"/>
        <w:w w:val="99"/>
        <w:sz w:val="26"/>
        <w:szCs w:val="26"/>
      </w:rPr>
    </w:lvl>
    <w:lvl w:ilvl="1" w:tplc="DB2EF4B2">
      <w:numFmt w:val="bullet"/>
      <w:lvlText w:val="•"/>
      <w:lvlJc w:val="left"/>
      <w:pPr>
        <w:ind w:left="2000" w:hanging="360"/>
      </w:pPr>
      <w:rPr>
        <w:rFonts w:hint="default"/>
      </w:rPr>
    </w:lvl>
    <w:lvl w:ilvl="2" w:tplc="EBF492CE">
      <w:numFmt w:val="bullet"/>
      <w:lvlText w:val="•"/>
      <w:lvlJc w:val="left"/>
      <w:pPr>
        <w:ind w:left="2841" w:hanging="360"/>
      </w:pPr>
      <w:rPr>
        <w:rFonts w:hint="default"/>
      </w:rPr>
    </w:lvl>
    <w:lvl w:ilvl="3" w:tplc="84123832">
      <w:numFmt w:val="bullet"/>
      <w:lvlText w:val="•"/>
      <w:lvlJc w:val="left"/>
      <w:pPr>
        <w:ind w:left="3681" w:hanging="360"/>
      </w:pPr>
      <w:rPr>
        <w:rFonts w:hint="default"/>
      </w:rPr>
    </w:lvl>
    <w:lvl w:ilvl="4" w:tplc="492A60CA">
      <w:numFmt w:val="bullet"/>
      <w:lvlText w:val="•"/>
      <w:lvlJc w:val="left"/>
      <w:pPr>
        <w:ind w:left="4522" w:hanging="360"/>
      </w:pPr>
      <w:rPr>
        <w:rFonts w:hint="default"/>
      </w:rPr>
    </w:lvl>
    <w:lvl w:ilvl="5" w:tplc="7DA0EB9C">
      <w:numFmt w:val="bullet"/>
      <w:lvlText w:val="•"/>
      <w:lvlJc w:val="left"/>
      <w:pPr>
        <w:ind w:left="5363" w:hanging="360"/>
      </w:pPr>
      <w:rPr>
        <w:rFonts w:hint="default"/>
      </w:rPr>
    </w:lvl>
    <w:lvl w:ilvl="6" w:tplc="884C53E0">
      <w:numFmt w:val="bullet"/>
      <w:lvlText w:val="•"/>
      <w:lvlJc w:val="left"/>
      <w:pPr>
        <w:ind w:left="6203" w:hanging="360"/>
      </w:pPr>
      <w:rPr>
        <w:rFonts w:hint="default"/>
      </w:rPr>
    </w:lvl>
    <w:lvl w:ilvl="7" w:tplc="4C445FA6">
      <w:numFmt w:val="bullet"/>
      <w:lvlText w:val="•"/>
      <w:lvlJc w:val="left"/>
      <w:pPr>
        <w:ind w:left="7044" w:hanging="360"/>
      </w:pPr>
      <w:rPr>
        <w:rFonts w:hint="default"/>
      </w:rPr>
    </w:lvl>
    <w:lvl w:ilvl="8" w:tplc="C58C3FE4">
      <w:numFmt w:val="bullet"/>
      <w:lvlText w:val="•"/>
      <w:lvlJc w:val="left"/>
      <w:pPr>
        <w:ind w:left="7885" w:hanging="360"/>
      </w:pPr>
      <w:rPr>
        <w:rFonts w:hint="default"/>
      </w:rPr>
    </w:lvl>
  </w:abstractNum>
  <w:abstractNum w:abstractNumId="10">
    <w:nsid w:val="75662DB5"/>
    <w:multiLevelType w:val="hybridMultilevel"/>
    <w:tmpl w:val="74544046"/>
    <w:lvl w:ilvl="0" w:tplc="1D7CA460">
      <w:numFmt w:val="bullet"/>
      <w:lvlText w:val="–"/>
      <w:lvlJc w:val="left"/>
      <w:pPr>
        <w:ind w:left="101" w:hanging="229"/>
      </w:pPr>
      <w:rPr>
        <w:rFonts w:ascii="Times New Roman" w:eastAsia="Times New Roman" w:hAnsi="Times New Roman" w:cs="Times New Roman" w:hint="default"/>
        <w:w w:val="99"/>
        <w:sz w:val="26"/>
        <w:szCs w:val="26"/>
      </w:rPr>
    </w:lvl>
    <w:lvl w:ilvl="1" w:tplc="76DEAB94">
      <w:numFmt w:val="bullet"/>
      <w:lvlText w:val="•"/>
      <w:lvlJc w:val="left"/>
      <w:pPr>
        <w:ind w:left="1046" w:hanging="229"/>
      </w:pPr>
      <w:rPr>
        <w:rFonts w:hint="default"/>
      </w:rPr>
    </w:lvl>
    <w:lvl w:ilvl="2" w:tplc="BF26B4B8">
      <w:numFmt w:val="bullet"/>
      <w:lvlText w:val="•"/>
      <w:lvlJc w:val="left"/>
      <w:pPr>
        <w:ind w:left="1993" w:hanging="229"/>
      </w:pPr>
      <w:rPr>
        <w:rFonts w:hint="default"/>
      </w:rPr>
    </w:lvl>
    <w:lvl w:ilvl="3" w:tplc="AF8E90BA">
      <w:numFmt w:val="bullet"/>
      <w:lvlText w:val="•"/>
      <w:lvlJc w:val="left"/>
      <w:pPr>
        <w:ind w:left="2939" w:hanging="229"/>
      </w:pPr>
      <w:rPr>
        <w:rFonts w:hint="default"/>
      </w:rPr>
    </w:lvl>
    <w:lvl w:ilvl="4" w:tplc="DC066744">
      <w:numFmt w:val="bullet"/>
      <w:lvlText w:val="•"/>
      <w:lvlJc w:val="left"/>
      <w:pPr>
        <w:ind w:left="3886" w:hanging="229"/>
      </w:pPr>
      <w:rPr>
        <w:rFonts w:hint="default"/>
      </w:rPr>
    </w:lvl>
    <w:lvl w:ilvl="5" w:tplc="27F65D0C">
      <w:numFmt w:val="bullet"/>
      <w:lvlText w:val="•"/>
      <w:lvlJc w:val="left"/>
      <w:pPr>
        <w:ind w:left="4833" w:hanging="229"/>
      </w:pPr>
      <w:rPr>
        <w:rFonts w:hint="default"/>
      </w:rPr>
    </w:lvl>
    <w:lvl w:ilvl="6" w:tplc="23942AF8">
      <w:numFmt w:val="bullet"/>
      <w:lvlText w:val="•"/>
      <w:lvlJc w:val="left"/>
      <w:pPr>
        <w:ind w:left="5779" w:hanging="229"/>
      </w:pPr>
      <w:rPr>
        <w:rFonts w:hint="default"/>
      </w:rPr>
    </w:lvl>
    <w:lvl w:ilvl="7" w:tplc="EEDC1616">
      <w:numFmt w:val="bullet"/>
      <w:lvlText w:val="•"/>
      <w:lvlJc w:val="left"/>
      <w:pPr>
        <w:ind w:left="6726" w:hanging="229"/>
      </w:pPr>
      <w:rPr>
        <w:rFonts w:hint="default"/>
      </w:rPr>
    </w:lvl>
    <w:lvl w:ilvl="8" w:tplc="C1AC7810">
      <w:numFmt w:val="bullet"/>
      <w:lvlText w:val="•"/>
      <w:lvlJc w:val="left"/>
      <w:pPr>
        <w:ind w:left="7673" w:hanging="229"/>
      </w:pPr>
      <w:rPr>
        <w:rFonts w:hint="default"/>
      </w:rPr>
    </w:lvl>
  </w:abstractNum>
  <w:abstractNum w:abstractNumId="11">
    <w:nsid w:val="76E579FF"/>
    <w:multiLevelType w:val="hybridMultilevel"/>
    <w:tmpl w:val="DECE1064"/>
    <w:lvl w:ilvl="0" w:tplc="0D4C73D8">
      <w:start w:val="5"/>
      <w:numFmt w:val="decimal"/>
      <w:lvlText w:val="%1."/>
      <w:lvlJc w:val="left"/>
      <w:pPr>
        <w:ind w:left="101" w:hanging="288"/>
        <w:jc w:val="left"/>
      </w:pPr>
      <w:rPr>
        <w:rFonts w:ascii="Times New Roman" w:eastAsia="Times New Roman" w:hAnsi="Times New Roman" w:cs="Times New Roman" w:hint="default"/>
        <w:w w:val="99"/>
        <w:sz w:val="26"/>
        <w:szCs w:val="26"/>
      </w:rPr>
    </w:lvl>
    <w:lvl w:ilvl="1" w:tplc="828A646E">
      <w:numFmt w:val="bullet"/>
      <w:lvlText w:val="•"/>
      <w:lvlJc w:val="left"/>
      <w:pPr>
        <w:ind w:left="1046" w:hanging="288"/>
      </w:pPr>
      <w:rPr>
        <w:rFonts w:hint="default"/>
      </w:rPr>
    </w:lvl>
    <w:lvl w:ilvl="2" w:tplc="543E375A">
      <w:numFmt w:val="bullet"/>
      <w:lvlText w:val="•"/>
      <w:lvlJc w:val="left"/>
      <w:pPr>
        <w:ind w:left="1993" w:hanging="288"/>
      </w:pPr>
      <w:rPr>
        <w:rFonts w:hint="default"/>
      </w:rPr>
    </w:lvl>
    <w:lvl w:ilvl="3" w:tplc="CF48ADC4">
      <w:numFmt w:val="bullet"/>
      <w:lvlText w:val="•"/>
      <w:lvlJc w:val="left"/>
      <w:pPr>
        <w:ind w:left="2939" w:hanging="288"/>
      </w:pPr>
      <w:rPr>
        <w:rFonts w:hint="default"/>
      </w:rPr>
    </w:lvl>
    <w:lvl w:ilvl="4" w:tplc="BA54A71E">
      <w:numFmt w:val="bullet"/>
      <w:lvlText w:val="•"/>
      <w:lvlJc w:val="left"/>
      <w:pPr>
        <w:ind w:left="3886" w:hanging="288"/>
      </w:pPr>
      <w:rPr>
        <w:rFonts w:hint="default"/>
      </w:rPr>
    </w:lvl>
    <w:lvl w:ilvl="5" w:tplc="9F04E5B0">
      <w:numFmt w:val="bullet"/>
      <w:lvlText w:val="•"/>
      <w:lvlJc w:val="left"/>
      <w:pPr>
        <w:ind w:left="4833" w:hanging="288"/>
      </w:pPr>
      <w:rPr>
        <w:rFonts w:hint="default"/>
      </w:rPr>
    </w:lvl>
    <w:lvl w:ilvl="6" w:tplc="1C8A2348">
      <w:numFmt w:val="bullet"/>
      <w:lvlText w:val="•"/>
      <w:lvlJc w:val="left"/>
      <w:pPr>
        <w:ind w:left="5779" w:hanging="288"/>
      </w:pPr>
      <w:rPr>
        <w:rFonts w:hint="default"/>
      </w:rPr>
    </w:lvl>
    <w:lvl w:ilvl="7" w:tplc="FBACA61C">
      <w:numFmt w:val="bullet"/>
      <w:lvlText w:val="•"/>
      <w:lvlJc w:val="left"/>
      <w:pPr>
        <w:ind w:left="6726" w:hanging="288"/>
      </w:pPr>
      <w:rPr>
        <w:rFonts w:hint="default"/>
      </w:rPr>
    </w:lvl>
    <w:lvl w:ilvl="8" w:tplc="24CABCEE">
      <w:numFmt w:val="bullet"/>
      <w:lvlText w:val="•"/>
      <w:lvlJc w:val="left"/>
      <w:pPr>
        <w:ind w:left="7673" w:hanging="288"/>
      </w:pPr>
      <w:rPr>
        <w:rFonts w:hint="default"/>
      </w:rPr>
    </w:lvl>
  </w:abstractNum>
  <w:abstractNum w:abstractNumId="12">
    <w:nsid w:val="7BFA03DB"/>
    <w:multiLevelType w:val="hybridMultilevel"/>
    <w:tmpl w:val="3FD8D548"/>
    <w:lvl w:ilvl="0" w:tplc="C06EE7AA">
      <w:start w:val="1"/>
      <w:numFmt w:val="decimal"/>
      <w:lvlText w:val="%1."/>
      <w:lvlJc w:val="left"/>
      <w:pPr>
        <w:ind w:left="101" w:hanging="324"/>
        <w:jc w:val="left"/>
      </w:pPr>
      <w:rPr>
        <w:rFonts w:ascii="Times New Roman" w:eastAsia="Times New Roman" w:hAnsi="Times New Roman" w:cs="Times New Roman" w:hint="default"/>
        <w:w w:val="99"/>
        <w:sz w:val="26"/>
        <w:szCs w:val="26"/>
      </w:rPr>
    </w:lvl>
    <w:lvl w:ilvl="1" w:tplc="05AC14BE">
      <w:numFmt w:val="bullet"/>
      <w:lvlText w:val="•"/>
      <w:lvlJc w:val="left"/>
      <w:pPr>
        <w:ind w:left="1046" w:hanging="324"/>
      </w:pPr>
      <w:rPr>
        <w:rFonts w:hint="default"/>
      </w:rPr>
    </w:lvl>
    <w:lvl w:ilvl="2" w:tplc="15FEF7B8">
      <w:numFmt w:val="bullet"/>
      <w:lvlText w:val="•"/>
      <w:lvlJc w:val="left"/>
      <w:pPr>
        <w:ind w:left="1993" w:hanging="324"/>
      </w:pPr>
      <w:rPr>
        <w:rFonts w:hint="default"/>
      </w:rPr>
    </w:lvl>
    <w:lvl w:ilvl="3" w:tplc="FE222230">
      <w:numFmt w:val="bullet"/>
      <w:lvlText w:val="•"/>
      <w:lvlJc w:val="left"/>
      <w:pPr>
        <w:ind w:left="2939" w:hanging="324"/>
      </w:pPr>
      <w:rPr>
        <w:rFonts w:hint="default"/>
      </w:rPr>
    </w:lvl>
    <w:lvl w:ilvl="4" w:tplc="F626B30A">
      <w:numFmt w:val="bullet"/>
      <w:lvlText w:val="•"/>
      <w:lvlJc w:val="left"/>
      <w:pPr>
        <w:ind w:left="3886" w:hanging="324"/>
      </w:pPr>
      <w:rPr>
        <w:rFonts w:hint="default"/>
      </w:rPr>
    </w:lvl>
    <w:lvl w:ilvl="5" w:tplc="FA8216A2">
      <w:numFmt w:val="bullet"/>
      <w:lvlText w:val="•"/>
      <w:lvlJc w:val="left"/>
      <w:pPr>
        <w:ind w:left="4833" w:hanging="324"/>
      </w:pPr>
      <w:rPr>
        <w:rFonts w:hint="default"/>
      </w:rPr>
    </w:lvl>
    <w:lvl w:ilvl="6" w:tplc="BC7A208E">
      <w:numFmt w:val="bullet"/>
      <w:lvlText w:val="•"/>
      <w:lvlJc w:val="left"/>
      <w:pPr>
        <w:ind w:left="5779" w:hanging="324"/>
      </w:pPr>
      <w:rPr>
        <w:rFonts w:hint="default"/>
      </w:rPr>
    </w:lvl>
    <w:lvl w:ilvl="7" w:tplc="31107888">
      <w:numFmt w:val="bullet"/>
      <w:lvlText w:val="•"/>
      <w:lvlJc w:val="left"/>
      <w:pPr>
        <w:ind w:left="6726" w:hanging="324"/>
      </w:pPr>
      <w:rPr>
        <w:rFonts w:hint="default"/>
      </w:rPr>
    </w:lvl>
    <w:lvl w:ilvl="8" w:tplc="7F86DAF4">
      <w:numFmt w:val="bullet"/>
      <w:lvlText w:val="•"/>
      <w:lvlJc w:val="left"/>
      <w:pPr>
        <w:ind w:left="7673" w:hanging="324"/>
      </w:pPr>
      <w:rPr>
        <w:rFonts w:hint="default"/>
      </w:rPr>
    </w:lvl>
  </w:abstractNum>
  <w:num w:numId="1">
    <w:abstractNumId w:val="5"/>
  </w:num>
  <w:num w:numId="2">
    <w:abstractNumId w:val="0"/>
  </w:num>
  <w:num w:numId="3">
    <w:abstractNumId w:val="12"/>
  </w:num>
  <w:num w:numId="4">
    <w:abstractNumId w:val="4"/>
  </w:num>
  <w:num w:numId="5">
    <w:abstractNumId w:val="11"/>
  </w:num>
  <w:num w:numId="6">
    <w:abstractNumId w:val="8"/>
  </w:num>
  <w:num w:numId="7">
    <w:abstractNumId w:val="7"/>
  </w:num>
  <w:num w:numId="8">
    <w:abstractNumId w:val="1"/>
  </w:num>
  <w:num w:numId="9">
    <w:abstractNumId w:val="3"/>
  </w:num>
  <w:num w:numId="10">
    <w:abstractNumId w:val="2"/>
  </w:num>
  <w:num w:numId="11">
    <w:abstractNumId w:val="10"/>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B4932"/>
    <w:rsid w:val="004B4932"/>
    <w:rsid w:val="00812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B4932"/>
    <w:pPr>
      <w:widowControl w:val="0"/>
      <w:spacing w:after="0" w:line="240" w:lineRule="auto"/>
      <w:ind w:left="101" w:firstLine="708"/>
      <w:jc w:val="both"/>
    </w:pPr>
    <w:rPr>
      <w:rFonts w:ascii="Times New Roman" w:eastAsia="Times New Roman" w:hAnsi="Times New Roman" w:cs="Times New Roman"/>
      <w:sz w:val="26"/>
      <w:szCs w:val="26"/>
      <w:lang w:val="en-US" w:eastAsia="en-US"/>
    </w:rPr>
  </w:style>
  <w:style w:type="character" w:customStyle="1" w:styleId="a4">
    <w:name w:val="Основной текст Знак"/>
    <w:basedOn w:val="a0"/>
    <w:link w:val="a3"/>
    <w:uiPriority w:val="1"/>
    <w:rsid w:val="004B4932"/>
    <w:rPr>
      <w:rFonts w:ascii="Times New Roman" w:eastAsia="Times New Roman" w:hAnsi="Times New Roman" w:cs="Times New Roman"/>
      <w:sz w:val="26"/>
      <w:szCs w:val="26"/>
      <w:lang w:val="en-US" w:eastAsia="en-US"/>
    </w:rPr>
  </w:style>
  <w:style w:type="paragraph" w:customStyle="1" w:styleId="Heading1">
    <w:name w:val="Heading 1"/>
    <w:basedOn w:val="a"/>
    <w:uiPriority w:val="1"/>
    <w:qFormat/>
    <w:rsid w:val="004B4932"/>
    <w:pPr>
      <w:widowControl w:val="0"/>
      <w:spacing w:after="0" w:line="240" w:lineRule="auto"/>
      <w:ind w:left="811"/>
      <w:outlineLvl w:val="1"/>
    </w:pPr>
    <w:rPr>
      <w:rFonts w:ascii="Times New Roman" w:eastAsia="Times New Roman" w:hAnsi="Times New Roman" w:cs="Times New Roman"/>
      <w:b/>
      <w:bCs/>
      <w:sz w:val="28"/>
      <w:szCs w:val="28"/>
      <w:lang w:val="en-US" w:eastAsia="en-US"/>
    </w:rPr>
  </w:style>
  <w:style w:type="paragraph" w:customStyle="1" w:styleId="Heading2">
    <w:name w:val="Heading 2"/>
    <w:basedOn w:val="a"/>
    <w:uiPriority w:val="1"/>
    <w:qFormat/>
    <w:rsid w:val="004B4932"/>
    <w:pPr>
      <w:widowControl w:val="0"/>
      <w:spacing w:after="0" w:line="240" w:lineRule="auto"/>
      <w:ind w:left="1378"/>
      <w:outlineLvl w:val="2"/>
    </w:pPr>
    <w:rPr>
      <w:rFonts w:ascii="Times New Roman" w:eastAsia="Times New Roman" w:hAnsi="Times New Roman" w:cs="Times New Roman"/>
      <w:b/>
      <w:bCs/>
      <w:sz w:val="26"/>
      <w:szCs w:val="26"/>
      <w:lang w:val="en-US" w:eastAsia="en-US"/>
    </w:rPr>
  </w:style>
  <w:style w:type="paragraph" w:styleId="a5">
    <w:name w:val="List Paragraph"/>
    <w:basedOn w:val="a"/>
    <w:uiPriority w:val="1"/>
    <w:qFormat/>
    <w:rsid w:val="004B4932"/>
    <w:pPr>
      <w:widowControl w:val="0"/>
      <w:spacing w:after="0" w:line="240" w:lineRule="auto"/>
      <w:ind w:left="101" w:firstLine="708"/>
      <w:jc w:val="both"/>
    </w:pPr>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epodavatelmzskie_sostavi/" TargetMode="External"/><Relationship Id="rId13" Type="http://schemas.openxmlformats.org/officeDocument/2006/relationships/hyperlink" Target="http://pandia.ru/text/category/zashita_sotcialmznaya/" TargetMode="External"/><Relationship Id="rId18" Type="http://schemas.openxmlformats.org/officeDocument/2006/relationships/hyperlink" Target="http://pandia.ru/text/category/sredstva_massovoj_informatci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andia.ru/text/category/sotcialmzno_yekonomicheskoe_razvitie/" TargetMode="External"/><Relationship Id="rId12" Type="http://schemas.openxmlformats.org/officeDocument/2006/relationships/hyperlink" Target="http://pandia.ru/text/category/vzaimootnoshenie/" TargetMode="External"/><Relationship Id="rId17" Type="http://schemas.openxmlformats.org/officeDocument/2006/relationships/hyperlink" Target="http://pandia.ru/text/category/agressivnostmz/" TargetMode="External"/><Relationship Id="rId2" Type="http://schemas.openxmlformats.org/officeDocument/2006/relationships/styles" Target="styles.xml"/><Relationship Id="rId16" Type="http://schemas.openxmlformats.org/officeDocument/2006/relationships/hyperlink" Target="http://pandia.ru/text/category/vremya_svobodno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andia.ru/text/category/professionalmznoe_obrazovanie/" TargetMode="External"/><Relationship Id="rId11" Type="http://schemas.openxmlformats.org/officeDocument/2006/relationships/hyperlink" Target="http://pandia.ru/text/category/yekologicheskoe_pravo/" TargetMode="External"/><Relationship Id="rId5" Type="http://schemas.openxmlformats.org/officeDocument/2006/relationships/hyperlink" Target="http://pandia.ru/text/category/obrazovatelmznie_programmi/" TargetMode="External"/><Relationship Id="rId15" Type="http://schemas.openxmlformats.org/officeDocument/2006/relationships/hyperlink" Target="http://pandia.ru/text/category/avtoritet/" TargetMode="External"/><Relationship Id="rId10" Type="http://schemas.openxmlformats.org/officeDocument/2006/relationships/hyperlink" Target="http://pandia.ru/text/category/yekologicheskoe_obrazovanie/" TargetMode="External"/><Relationship Id="rId19" Type="http://schemas.openxmlformats.org/officeDocument/2006/relationships/hyperlink" Target="http://pandia.ru/text/category/sredstva_massovoj_informatcii/" TargetMode="External"/><Relationship Id="rId4" Type="http://schemas.openxmlformats.org/officeDocument/2006/relationships/webSettings" Target="webSettings.xml"/><Relationship Id="rId9" Type="http://schemas.openxmlformats.org/officeDocument/2006/relationships/hyperlink" Target="http://pandia.ru/text/category/gosudarstvennie_interesi/" TargetMode="External"/><Relationship Id="rId14" Type="http://schemas.openxmlformats.org/officeDocument/2006/relationships/hyperlink" Target="http://pandia.ru/text/category/zashita_sotcialmzn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3072</Words>
  <Characters>17515</Characters>
  <Application>Microsoft Office Word</Application>
  <DocSecurity>0</DocSecurity>
  <Lines>145</Lines>
  <Paragraphs>41</Paragraphs>
  <ScaleCrop>false</ScaleCrop>
  <Company/>
  <LinksUpToDate>false</LinksUpToDate>
  <CharactersWithSpaces>20546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Company</dc:creator>
  <cp:keywords/>
  <dc:description/>
  <cp:lastModifiedBy>Company</cp:lastModifiedBy>
  <cp:revision>2</cp:revision>
  <dcterms:created xsi:type="dcterms:W3CDTF">2017-11-22T07:20:00Z</dcterms:created>
  <dcterms:modified xsi:type="dcterms:W3CDTF">2017-11-22T07:21:00Z</dcterms:modified>
</cp:coreProperties>
</file>